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79E14F" w14:textId="77777777" w:rsidR="00187AE1" w:rsidRDefault="00187AE1" w:rsidP="00187AE1">
      <w:pPr>
        <w:keepNext/>
        <w:jc w:val="center"/>
      </w:pPr>
      <w:r w:rsidRPr="00225BDD">
        <w:rPr>
          <w:noProof/>
          <w:lang w:val="en-AU" w:eastAsia="en-AU"/>
        </w:rPr>
        <w:drawing>
          <wp:inline distT="0" distB="0" distL="0" distR="0" wp14:anchorId="32AAC817" wp14:editId="5CCAE31C">
            <wp:extent cx="6642100" cy="1598930"/>
            <wp:effectExtent l="0" t="0" r="6350" b="1270"/>
            <wp:docPr id="1" name="Picture 1" descr="Girl and Boy characters with statistical bell curves on their guernseys standing left and right of  the words 'THE DOG LEAGUE'." title="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642100" cy="1598930"/>
                    </a:xfrm>
                    <a:prstGeom prst="rect">
                      <a:avLst/>
                    </a:prstGeom>
                  </pic:spPr>
                </pic:pic>
              </a:graphicData>
            </a:graphic>
          </wp:inline>
        </w:drawing>
      </w:r>
    </w:p>
    <w:p w14:paraId="3CC59374" w14:textId="77777777" w:rsidR="00187AE1" w:rsidRDefault="00187AE1" w:rsidP="00187AE1">
      <w:pPr>
        <w:rPr>
          <w:rFonts w:ascii="Helvetica" w:hAnsi="Helvetica"/>
          <w:sz w:val="32"/>
        </w:rPr>
      </w:pPr>
    </w:p>
    <w:p w14:paraId="02B69772" w14:textId="5DA8D7E0" w:rsidR="00187AE1" w:rsidRPr="00BE7E8E" w:rsidRDefault="00187AE1" w:rsidP="00187AE1">
      <w:pPr>
        <w:rPr>
          <w:rFonts w:ascii="Helvetica" w:hAnsi="Helvetica"/>
          <w:sz w:val="16"/>
        </w:rPr>
      </w:pPr>
      <w:r w:rsidRPr="00BE7E8E">
        <w:rPr>
          <w:rFonts w:ascii="Helvetica" w:hAnsi="Helvetica"/>
          <w:sz w:val="32"/>
        </w:rPr>
        <w:t xml:space="preserve">Welcome to the Dog League - an elite competition of </w:t>
      </w:r>
      <w:r>
        <w:rPr>
          <w:rFonts w:ascii="Helvetica" w:hAnsi="Helvetica"/>
          <w:sz w:val="32"/>
        </w:rPr>
        <w:t>Rugby League f</w:t>
      </w:r>
      <w:r w:rsidRPr="00BE7E8E">
        <w:rPr>
          <w:rFonts w:ascii="Helvetica" w:hAnsi="Helvetica"/>
          <w:sz w:val="32"/>
        </w:rPr>
        <w:t xml:space="preserve">ootball. This activity follows the </w:t>
      </w:r>
      <w:r w:rsidRPr="00BE7E8E">
        <w:rPr>
          <w:rFonts w:ascii="Helvetica" w:hAnsi="Helvetica"/>
          <w:b/>
          <w:bCs/>
          <w:sz w:val="32"/>
        </w:rPr>
        <w:t>Finals Season</w:t>
      </w:r>
      <w:r w:rsidRPr="00BE7E8E">
        <w:rPr>
          <w:rFonts w:ascii="Helvetica" w:hAnsi="Helvetica"/>
          <w:sz w:val="32"/>
        </w:rPr>
        <w:t xml:space="preserve"> of this fictional </w:t>
      </w:r>
      <w:r>
        <w:rPr>
          <w:rFonts w:ascii="Helvetica" w:hAnsi="Helvetica"/>
          <w:sz w:val="32"/>
        </w:rPr>
        <w:t>Rugby League fo</w:t>
      </w:r>
      <w:r w:rsidRPr="00BE7E8E">
        <w:rPr>
          <w:rFonts w:ascii="Helvetica" w:hAnsi="Helvetica"/>
          <w:sz w:val="32"/>
        </w:rPr>
        <w:t xml:space="preserve">otball championship. This league has </w:t>
      </w:r>
      <w:r w:rsidR="00B226B4" w:rsidRPr="00BE7E8E">
        <w:rPr>
          <w:rFonts w:ascii="Helvetica" w:hAnsi="Helvetica"/>
          <w:sz w:val="32"/>
        </w:rPr>
        <w:t>16</w:t>
      </w:r>
      <w:r w:rsidRPr="00BE7E8E">
        <w:rPr>
          <w:rFonts w:ascii="Helvetica" w:hAnsi="Helvetica"/>
          <w:sz w:val="32"/>
        </w:rPr>
        <w:t xml:space="preserve"> teams that after 23 rounds of regular competition are ranked from </w:t>
      </w:r>
      <w:proofErr w:type="gramStart"/>
      <w:r w:rsidRPr="00BE7E8E">
        <w:rPr>
          <w:rFonts w:ascii="Helvetica" w:hAnsi="Helvetica"/>
          <w:sz w:val="32"/>
        </w:rPr>
        <w:t>1</w:t>
      </w:r>
      <w:proofErr w:type="gramEnd"/>
      <w:r w:rsidRPr="00BE7E8E">
        <w:rPr>
          <w:rFonts w:ascii="Helvetica" w:hAnsi="Helvetica"/>
          <w:sz w:val="32"/>
        </w:rPr>
        <w:t xml:space="preserve"> to 16 on a seasonal ladder. Only the top </w:t>
      </w:r>
      <w:proofErr w:type="gramStart"/>
      <w:r w:rsidRPr="00BE7E8E">
        <w:rPr>
          <w:rFonts w:ascii="Helvetica" w:hAnsi="Helvetica"/>
          <w:sz w:val="32"/>
        </w:rPr>
        <w:t>8</w:t>
      </w:r>
      <w:proofErr w:type="gramEnd"/>
      <w:r w:rsidRPr="00BE7E8E">
        <w:rPr>
          <w:rFonts w:ascii="Helvetica" w:hAnsi="Helvetica"/>
          <w:b/>
          <w:bCs/>
          <w:sz w:val="32"/>
        </w:rPr>
        <w:t xml:space="preserve"> </w:t>
      </w:r>
      <w:r w:rsidRPr="00BE7E8E">
        <w:rPr>
          <w:rFonts w:ascii="Helvetica" w:hAnsi="Helvetica"/>
          <w:sz w:val="32"/>
        </w:rPr>
        <w:t xml:space="preserve">teams on the ladder make it into the Finals Season. These </w:t>
      </w:r>
      <w:proofErr w:type="gramStart"/>
      <w:r w:rsidRPr="00BE7E8E">
        <w:rPr>
          <w:rFonts w:ascii="Helvetica" w:hAnsi="Helvetica"/>
          <w:sz w:val="32"/>
        </w:rPr>
        <w:t>8</w:t>
      </w:r>
      <w:proofErr w:type="gramEnd"/>
      <w:r w:rsidRPr="00BE7E8E">
        <w:rPr>
          <w:rFonts w:ascii="Helvetica" w:hAnsi="Helvetica"/>
          <w:sz w:val="32"/>
        </w:rPr>
        <w:t xml:space="preserve"> teams are called the </w:t>
      </w:r>
      <w:r w:rsidRPr="00BE7E8E">
        <w:rPr>
          <w:rFonts w:ascii="Helvetica" w:hAnsi="Helvetica"/>
          <w:b/>
          <w:bCs/>
          <w:sz w:val="32"/>
        </w:rPr>
        <w:t>Final Eight</w:t>
      </w:r>
      <w:r w:rsidRPr="00BE7E8E">
        <w:rPr>
          <w:rFonts w:ascii="Helvetica" w:hAnsi="Helvetica"/>
          <w:sz w:val="32"/>
        </w:rPr>
        <w:t xml:space="preserve"> and will play one another until there is only one team left - the </w:t>
      </w:r>
      <w:r w:rsidRPr="00BE7E8E">
        <w:rPr>
          <w:rFonts w:ascii="Helvetica" w:hAnsi="Helvetica"/>
          <w:b/>
          <w:bCs/>
          <w:sz w:val="32"/>
        </w:rPr>
        <w:t>Championship Winners</w:t>
      </w:r>
      <w:r w:rsidRPr="00BE7E8E">
        <w:rPr>
          <w:rFonts w:ascii="Helvetica" w:hAnsi="Helvetica"/>
          <w:sz w:val="32"/>
        </w:rPr>
        <w:t>.</w:t>
      </w:r>
    </w:p>
    <w:p w14:paraId="31DC9CC6" w14:textId="77777777" w:rsidR="00187AE1" w:rsidRPr="00BE7E8E" w:rsidRDefault="00187AE1" w:rsidP="00187AE1">
      <w:pPr>
        <w:jc w:val="center"/>
        <w:rPr>
          <w:rFonts w:ascii="Helvetica" w:hAnsi="Helvetica"/>
          <w:sz w:val="32"/>
        </w:rPr>
      </w:pPr>
      <w:r w:rsidRPr="00BE7E8E">
        <w:rPr>
          <w:rFonts w:ascii="Helvetica" w:hAnsi="Helvetica"/>
          <w:sz w:val="32"/>
        </w:rPr>
        <w:t>The Final Eight Teams</w:t>
      </w:r>
    </w:p>
    <w:p w14:paraId="77771FC9" w14:textId="77777777" w:rsidR="00187AE1" w:rsidRPr="00BE7E8E" w:rsidRDefault="00187AE1" w:rsidP="00187AE1">
      <w:pPr>
        <w:keepNext/>
        <w:jc w:val="center"/>
      </w:pPr>
      <w:r w:rsidRPr="00BE7E8E">
        <w:rPr>
          <w:rFonts w:ascii="Helvetica" w:hAnsi="Helvetica"/>
          <w:noProof/>
          <w:sz w:val="32"/>
          <w:lang w:val="en-AU" w:eastAsia="en-AU"/>
        </w:rPr>
        <w:drawing>
          <wp:inline distT="0" distB="0" distL="0" distR="0" wp14:anchorId="6E779152" wp14:editId="7C0EE30F">
            <wp:extent cx="4788535" cy="4596261"/>
            <wp:effectExtent l="0" t="0" r="12065" b="1270"/>
            <wp:docPr id="5" name="Picture 5" descr="The Final Eight teams of this championship with their names, colours and logos. The teams are named after dog breeds: Schnauzers, Poodles, Terriers, Shepherds, Spitzes, Chihuahuas, Boxers and Hounds. The colours are two-tone and the logos are silhouettes of the dog breed in profile.&#10;" title="Info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797896" cy="4605246"/>
                    </a:xfrm>
                    <a:prstGeom prst="rect">
                      <a:avLst/>
                    </a:prstGeom>
                  </pic:spPr>
                </pic:pic>
              </a:graphicData>
            </a:graphic>
          </wp:inline>
        </w:drawing>
      </w:r>
    </w:p>
    <w:p w14:paraId="300B5A48" w14:textId="77777777" w:rsidR="00187AE1" w:rsidRPr="00BE7E8E" w:rsidRDefault="00187AE1" w:rsidP="00187AE1">
      <w:pPr>
        <w:pStyle w:val="Caption"/>
        <w:rPr>
          <w:rFonts w:ascii="Helvetica" w:hAnsi="Helvetica"/>
          <w:sz w:val="32"/>
        </w:rPr>
      </w:pPr>
    </w:p>
    <w:p w14:paraId="3E93442A" w14:textId="77777777" w:rsidR="00187AE1" w:rsidRDefault="00187AE1" w:rsidP="00187AE1">
      <w:pPr>
        <w:rPr>
          <w:rFonts w:ascii="Helvetica" w:hAnsi="Helvetica"/>
          <w:sz w:val="32"/>
          <w:lang w:val="en-AU"/>
        </w:rPr>
      </w:pPr>
    </w:p>
    <w:p w14:paraId="51EE18C6" w14:textId="231E6BC2" w:rsidR="00BF6B1D" w:rsidRPr="00907C3A" w:rsidRDefault="008E55BA">
      <w:pPr>
        <w:rPr>
          <w:lang w:val="en-AU"/>
        </w:rPr>
      </w:pPr>
      <w:r>
        <w:rPr>
          <w:lang w:val="en-AU"/>
        </w:rPr>
        <w:br w:type="page"/>
      </w:r>
      <w:bookmarkStart w:id="0" w:name="_GoBack"/>
      <w:bookmarkEnd w:id="0"/>
    </w:p>
    <w:p w14:paraId="55A84892" w14:textId="55AE8483" w:rsidR="00907C3A" w:rsidRDefault="00187AE1" w:rsidP="00907C3A">
      <w:pPr>
        <w:rPr>
          <w:rFonts w:ascii="Helvetica" w:hAnsi="Helvetica" w:cs="Helvetica"/>
          <w:color w:val="000000"/>
          <w:sz w:val="32"/>
          <w:szCs w:val="44"/>
        </w:rPr>
      </w:pPr>
      <w:r>
        <w:rPr>
          <w:rFonts w:ascii="Helvetica" w:hAnsi="Helvetica" w:cs="Helvetica"/>
          <w:noProof/>
          <w:color w:val="000000"/>
          <w:sz w:val="32"/>
          <w:szCs w:val="44"/>
          <w:lang w:val="en-AU" w:eastAsia="en-AU"/>
        </w:rPr>
        <w:lastRenderedPageBreak/>
        <w:drawing>
          <wp:inline distT="0" distB="0" distL="0" distR="0" wp14:anchorId="3AD6A18A" wp14:editId="6118C6F8">
            <wp:extent cx="6638290" cy="1603375"/>
            <wp:effectExtent l="0" t="0" r="0" b="0"/>
            <wp:docPr id="2" name="Picture 2" descr=" Girl and Boy characters with statistical bell curves on their guernseys standing left and right of  the words 'LINE BREAKS RULE DET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38290" cy="1603375"/>
                    </a:xfrm>
                    <a:prstGeom prst="rect">
                      <a:avLst/>
                    </a:prstGeom>
                    <a:noFill/>
                    <a:ln>
                      <a:noFill/>
                    </a:ln>
                  </pic:spPr>
                </pic:pic>
              </a:graphicData>
            </a:graphic>
          </wp:inline>
        </w:drawing>
      </w:r>
      <w:r w:rsidR="00907C3A" w:rsidRPr="00866AE7">
        <w:rPr>
          <w:rFonts w:ascii="Helvetica" w:hAnsi="Helvetica" w:cs="Helvetica"/>
          <w:color w:val="000000"/>
          <w:sz w:val="32"/>
          <w:szCs w:val="44"/>
        </w:rPr>
        <w:t xml:space="preserve">For any game in the season, we can add up all the line breaks made by a team. The total number of line breaks per team and per game is a </w:t>
      </w:r>
      <w:r w:rsidR="00907C3A" w:rsidRPr="00866AE7">
        <w:rPr>
          <w:rFonts w:ascii="Helvetica" w:hAnsi="Helvetica" w:cs="Helvetica"/>
          <w:b/>
          <w:bCs/>
          <w:color w:val="000000"/>
          <w:sz w:val="32"/>
          <w:szCs w:val="44"/>
        </w:rPr>
        <w:t>Line Breaks Statistic</w:t>
      </w:r>
      <w:r w:rsidR="00907C3A" w:rsidRPr="00866AE7">
        <w:rPr>
          <w:rFonts w:ascii="Helvetica" w:hAnsi="Helvetica" w:cs="Helvetica"/>
          <w:color w:val="000000"/>
          <w:sz w:val="32"/>
          <w:szCs w:val="44"/>
        </w:rPr>
        <w:t xml:space="preserve">. </w:t>
      </w:r>
    </w:p>
    <w:p w14:paraId="5759E4C2" w14:textId="77777777" w:rsidR="00907C3A" w:rsidRDefault="00907C3A" w:rsidP="00907C3A">
      <w:pPr>
        <w:rPr>
          <w:rFonts w:ascii="Helvetica" w:hAnsi="Helvetica" w:cs="Helvetica"/>
          <w:color w:val="000000"/>
          <w:sz w:val="32"/>
          <w:szCs w:val="44"/>
        </w:rPr>
      </w:pPr>
    </w:p>
    <w:p w14:paraId="3F630AF6" w14:textId="33F4F4A3" w:rsidR="00907C3A" w:rsidRDefault="00907C3A" w:rsidP="00907C3A">
      <w:pPr>
        <w:rPr>
          <w:rFonts w:ascii="Helvetica" w:hAnsi="Helvetica" w:cs="Helvetica"/>
          <w:color w:val="000000"/>
          <w:sz w:val="32"/>
          <w:szCs w:val="44"/>
          <w:u w:color="000000"/>
        </w:rPr>
      </w:pPr>
      <w:r w:rsidRPr="00866AE7">
        <w:rPr>
          <w:rFonts w:ascii="Helvetica" w:hAnsi="Helvetica" w:cs="Helvetica"/>
          <w:color w:val="000000"/>
          <w:sz w:val="32"/>
          <w:szCs w:val="44"/>
        </w:rPr>
        <w:t xml:space="preserve">Generally, the higher the number of line breaks the better the team. However, the </w:t>
      </w:r>
      <w:proofErr w:type="gramStart"/>
      <w:r w:rsidRPr="00866AE7">
        <w:rPr>
          <w:rFonts w:ascii="Helvetica" w:hAnsi="Helvetica" w:cs="Helvetica"/>
          <w:color w:val="000000"/>
          <w:sz w:val="32"/>
          <w:szCs w:val="44"/>
        </w:rPr>
        <w:t xml:space="preserve">team with </w:t>
      </w:r>
      <w:r>
        <w:rPr>
          <w:rFonts w:ascii="Helvetica" w:hAnsi="Helvetica" w:cs="Helvetica"/>
          <w:color w:val="000000"/>
          <w:sz w:val="32"/>
          <w:szCs w:val="44"/>
        </w:rPr>
        <w:t xml:space="preserve">the </w:t>
      </w:r>
      <w:r w:rsidRPr="00866AE7">
        <w:rPr>
          <w:rFonts w:ascii="Helvetica" w:hAnsi="Helvetica" w:cs="Helvetica"/>
          <w:color w:val="000000"/>
          <w:sz w:val="32"/>
          <w:szCs w:val="44"/>
        </w:rPr>
        <w:t>highest number of line breaks are</w:t>
      </w:r>
      <w:proofErr w:type="gramEnd"/>
      <w:r w:rsidRPr="00866AE7">
        <w:rPr>
          <w:rFonts w:ascii="Helvetica" w:hAnsi="Helvetica" w:cs="Helvetica"/>
          <w:color w:val="000000"/>
          <w:sz w:val="32"/>
          <w:szCs w:val="44"/>
        </w:rPr>
        <w:t xml:space="preserve"> not always the winners. This is because in each game the true measure of victory is the difference between the abilities of teams. </w:t>
      </w:r>
      <w:proofErr w:type="gramStart"/>
      <w:r w:rsidRPr="00866AE7">
        <w:rPr>
          <w:rFonts w:ascii="Helvetica" w:hAnsi="Helvetica" w:cs="Helvetica"/>
          <w:color w:val="000000"/>
          <w:sz w:val="32"/>
          <w:szCs w:val="44"/>
        </w:rPr>
        <w:t>So</w:t>
      </w:r>
      <w:proofErr w:type="gramEnd"/>
      <w:r w:rsidRPr="00866AE7">
        <w:rPr>
          <w:rFonts w:ascii="Helvetica" w:hAnsi="Helvetica" w:cs="Helvetica"/>
          <w:color w:val="000000"/>
          <w:sz w:val="32"/>
          <w:szCs w:val="44"/>
        </w:rPr>
        <w:t xml:space="preserve"> the </w:t>
      </w:r>
      <w:r w:rsidRPr="00866AE7">
        <w:rPr>
          <w:rFonts w:ascii="Helvetica" w:hAnsi="Helvetica" w:cs="Helvetica"/>
          <w:color w:val="000000"/>
          <w:sz w:val="32"/>
          <w:szCs w:val="44"/>
          <w:u w:val="single"/>
        </w:rPr>
        <w:t>difference between the number of line breaks per team</w:t>
      </w:r>
      <w:r w:rsidRPr="00866AE7">
        <w:rPr>
          <w:rFonts w:ascii="Helvetica" w:hAnsi="Helvetica" w:cs="Helvetica"/>
          <w:color w:val="000000"/>
          <w:sz w:val="32"/>
          <w:szCs w:val="44"/>
        </w:rPr>
        <w:t xml:space="preserve"> is more important the total number of line breaks of any one team.</w:t>
      </w:r>
    </w:p>
    <w:p w14:paraId="1CA645C6" w14:textId="77777777" w:rsidR="00E554E5" w:rsidRDefault="00E554E5" w:rsidP="008E55BA">
      <w:pPr>
        <w:rPr>
          <w:rFonts w:ascii="Helvetica" w:hAnsi="Helvetica"/>
          <w:sz w:val="32"/>
        </w:rPr>
      </w:pPr>
    </w:p>
    <w:tbl>
      <w:tblPr>
        <w:tblW w:w="9454" w:type="dxa"/>
        <w:jc w:val="center"/>
        <w:tblCellMar>
          <w:left w:w="0" w:type="dxa"/>
          <w:right w:w="0" w:type="dxa"/>
        </w:tblCellMar>
        <w:tblLook w:val="04A0" w:firstRow="1" w:lastRow="0" w:firstColumn="1" w:lastColumn="0" w:noHBand="0" w:noVBand="1"/>
      </w:tblPr>
      <w:tblGrid>
        <w:gridCol w:w="7238"/>
        <w:gridCol w:w="1040"/>
        <w:gridCol w:w="1176"/>
      </w:tblGrid>
      <w:tr w:rsidR="00E554E5" w14:paraId="4E8F35E6" w14:textId="77777777" w:rsidTr="00E554E5">
        <w:trPr>
          <w:trHeight w:val="406"/>
          <w:jc w:val="center"/>
        </w:trPr>
        <w:tc>
          <w:tcPr>
            <w:tcW w:w="7238" w:type="dxa"/>
            <w:vMerge w:val="restart"/>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6F0B4341" w14:textId="77777777" w:rsidR="00E554E5" w:rsidRDefault="00E554E5">
            <w:pPr>
              <w:pStyle w:val="NormalWeb"/>
              <w:spacing w:before="0" w:beforeAutospacing="0" w:after="0" w:afterAutospacing="0"/>
              <w:jc w:val="center"/>
            </w:pPr>
            <w:r>
              <w:rPr>
                <w:rFonts w:ascii="Helvetica" w:hAnsi="Helvetica"/>
                <w:b/>
                <w:bCs/>
                <w:color w:val="000000"/>
                <w:sz w:val="33"/>
                <w:szCs w:val="33"/>
              </w:rPr>
              <w:t>Difference in Line Breaks per Game</w:t>
            </w:r>
          </w:p>
        </w:tc>
        <w:tc>
          <w:tcPr>
            <w:tcW w:w="2216" w:type="dxa"/>
            <w:gridSpan w:val="2"/>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1E200C93" w14:textId="77777777" w:rsidR="00E554E5" w:rsidRDefault="00E554E5">
            <w:pPr>
              <w:pStyle w:val="NormalWeb"/>
              <w:spacing w:before="0" w:beforeAutospacing="0" w:after="0" w:afterAutospacing="0"/>
              <w:jc w:val="center"/>
            </w:pPr>
            <w:r>
              <w:rPr>
                <w:rFonts w:ascii="Helvetica" w:hAnsi="Helvetica"/>
                <w:color w:val="000000"/>
                <w:sz w:val="33"/>
                <w:szCs w:val="33"/>
              </w:rPr>
              <w:t>Total Games</w:t>
            </w:r>
          </w:p>
        </w:tc>
      </w:tr>
      <w:tr w:rsidR="00E554E5" w14:paraId="7216CE4D" w14:textId="77777777" w:rsidTr="00E554E5">
        <w:trPr>
          <w:trHeight w:val="421"/>
          <w:jc w:val="center"/>
        </w:trPr>
        <w:tc>
          <w:tcPr>
            <w:tcW w:w="0" w:type="auto"/>
            <w:vMerge/>
            <w:tcBorders>
              <w:top w:val="single" w:sz="6" w:space="0" w:color="164F86"/>
              <w:left w:val="single" w:sz="6" w:space="0" w:color="164F86"/>
              <w:bottom w:val="single" w:sz="6" w:space="0" w:color="164F86"/>
              <w:right w:val="single" w:sz="6" w:space="0" w:color="164F86"/>
            </w:tcBorders>
            <w:vAlign w:val="center"/>
            <w:hideMark/>
          </w:tcPr>
          <w:p w14:paraId="671391DE" w14:textId="77777777" w:rsidR="00E554E5" w:rsidRDefault="00E554E5"/>
        </w:tc>
        <w:tc>
          <w:tcPr>
            <w:tcW w:w="1040"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74CFDF44" w14:textId="77777777" w:rsidR="00E554E5" w:rsidRDefault="00E554E5">
            <w:pPr>
              <w:pStyle w:val="NormalWeb"/>
              <w:spacing w:before="0" w:beforeAutospacing="0" w:after="0" w:afterAutospacing="0"/>
              <w:jc w:val="center"/>
            </w:pPr>
            <w:r>
              <w:rPr>
                <w:rFonts w:ascii="Helvetica" w:hAnsi="Helvetica"/>
                <w:color w:val="000000"/>
                <w:sz w:val="33"/>
                <w:szCs w:val="33"/>
              </w:rPr>
              <w:t>Won</w:t>
            </w:r>
          </w:p>
        </w:tc>
        <w:tc>
          <w:tcPr>
            <w:tcW w:w="1176"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65B529F0" w14:textId="77777777" w:rsidR="00E554E5" w:rsidRDefault="00E554E5">
            <w:pPr>
              <w:pStyle w:val="NormalWeb"/>
              <w:spacing w:before="0" w:beforeAutospacing="0" w:after="0" w:afterAutospacing="0"/>
              <w:jc w:val="center"/>
            </w:pPr>
            <w:r>
              <w:rPr>
                <w:rFonts w:ascii="Helvetica" w:hAnsi="Helvetica"/>
                <w:color w:val="000000"/>
                <w:sz w:val="33"/>
                <w:szCs w:val="33"/>
              </w:rPr>
              <w:t>Lost</w:t>
            </w:r>
          </w:p>
        </w:tc>
      </w:tr>
      <w:tr w:rsidR="00E554E5" w14:paraId="149C029F" w14:textId="77777777" w:rsidTr="00E554E5">
        <w:trPr>
          <w:trHeight w:val="842"/>
          <w:jc w:val="center"/>
        </w:trPr>
        <w:tc>
          <w:tcPr>
            <w:tcW w:w="7238"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6FF55250" w14:textId="77777777" w:rsidR="00E554E5" w:rsidRDefault="00E554E5">
            <w:pPr>
              <w:pStyle w:val="NormalWeb"/>
              <w:spacing w:before="0" w:beforeAutospacing="0" w:after="0" w:afterAutospacing="0"/>
              <w:jc w:val="center"/>
            </w:pPr>
            <w:r>
              <w:rPr>
                <w:rFonts w:ascii="Helvetica" w:hAnsi="Helvetica"/>
                <w:color w:val="000000"/>
                <w:sz w:val="33"/>
                <w:szCs w:val="33"/>
              </w:rPr>
              <w:t>Teams with less than 4 Line Breaks over their opposition (but still more than 0)</w:t>
            </w:r>
          </w:p>
        </w:tc>
        <w:tc>
          <w:tcPr>
            <w:tcW w:w="1040"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3163A819" w14:textId="77777777" w:rsidR="00E554E5" w:rsidRDefault="00E554E5">
            <w:pPr>
              <w:pStyle w:val="NormalWeb"/>
              <w:spacing w:before="0" w:beforeAutospacing="0" w:after="0" w:afterAutospacing="0"/>
              <w:jc w:val="center"/>
            </w:pPr>
            <w:r>
              <w:rPr>
                <w:rFonts w:ascii="Helvetica" w:hAnsi="Helvetica"/>
                <w:color w:val="000000"/>
                <w:sz w:val="33"/>
                <w:szCs w:val="33"/>
              </w:rPr>
              <w:t>66</w:t>
            </w:r>
          </w:p>
        </w:tc>
        <w:tc>
          <w:tcPr>
            <w:tcW w:w="1176"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57348340" w14:textId="77777777" w:rsidR="00E554E5" w:rsidRDefault="00E554E5">
            <w:pPr>
              <w:pStyle w:val="NormalWeb"/>
              <w:spacing w:before="0" w:beforeAutospacing="0" w:after="0" w:afterAutospacing="0"/>
              <w:jc w:val="center"/>
            </w:pPr>
            <w:r>
              <w:rPr>
                <w:rFonts w:ascii="Helvetica" w:hAnsi="Helvetica"/>
                <w:color w:val="000000"/>
                <w:sz w:val="33"/>
                <w:szCs w:val="33"/>
              </w:rPr>
              <w:t>25</w:t>
            </w:r>
          </w:p>
        </w:tc>
      </w:tr>
      <w:tr w:rsidR="00E554E5" w14:paraId="39394247" w14:textId="77777777" w:rsidTr="00E554E5">
        <w:trPr>
          <w:trHeight w:val="752"/>
          <w:jc w:val="center"/>
        </w:trPr>
        <w:tc>
          <w:tcPr>
            <w:tcW w:w="7238"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4064AFEA" w14:textId="64B076F5" w:rsidR="00E554E5" w:rsidRPr="00E554E5" w:rsidRDefault="00E554E5" w:rsidP="00E554E5">
            <w:pPr>
              <w:pStyle w:val="NormalWeb"/>
              <w:spacing w:before="0" w:beforeAutospacing="0" w:after="0" w:afterAutospacing="0"/>
              <w:jc w:val="center"/>
            </w:pPr>
            <w:r>
              <w:rPr>
                <w:rFonts w:ascii="Helvetica" w:hAnsi="Helvetica"/>
                <w:b/>
                <w:bCs/>
                <w:color w:val="000000"/>
                <w:sz w:val="33"/>
                <w:szCs w:val="33"/>
              </w:rPr>
              <w:t>Teams with 4 or more Line Breaks over their opposition</w:t>
            </w:r>
          </w:p>
        </w:tc>
        <w:tc>
          <w:tcPr>
            <w:tcW w:w="1040"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71BD7D3F" w14:textId="77777777" w:rsidR="00E554E5" w:rsidRDefault="00E554E5">
            <w:pPr>
              <w:pStyle w:val="NormalWeb"/>
              <w:spacing w:before="0" w:beforeAutospacing="0" w:after="0" w:afterAutospacing="0"/>
              <w:jc w:val="center"/>
            </w:pPr>
            <w:r>
              <w:rPr>
                <w:rFonts w:ascii="Helvetica" w:hAnsi="Helvetica"/>
                <w:b/>
                <w:bCs/>
                <w:color w:val="000000"/>
                <w:sz w:val="33"/>
                <w:szCs w:val="33"/>
              </w:rPr>
              <w:t>40</w:t>
            </w:r>
          </w:p>
        </w:tc>
        <w:tc>
          <w:tcPr>
            <w:tcW w:w="1176"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0D7AC08B" w14:textId="77777777" w:rsidR="00E554E5" w:rsidRDefault="00E554E5">
            <w:pPr>
              <w:pStyle w:val="NormalWeb"/>
              <w:spacing w:before="0" w:beforeAutospacing="0" w:after="0" w:afterAutospacing="0"/>
              <w:jc w:val="center"/>
            </w:pPr>
            <w:r>
              <w:rPr>
                <w:rFonts w:ascii="Helvetica" w:hAnsi="Helvetica"/>
                <w:b/>
                <w:bCs/>
                <w:color w:val="000000"/>
                <w:sz w:val="33"/>
                <w:szCs w:val="33"/>
              </w:rPr>
              <w:t>0</w:t>
            </w:r>
          </w:p>
        </w:tc>
      </w:tr>
    </w:tbl>
    <w:p w14:paraId="712A1D2A" w14:textId="77777777" w:rsidR="00BF6B1D" w:rsidRDefault="00BF6B1D" w:rsidP="008E55BA">
      <w:pPr>
        <w:rPr>
          <w:rFonts w:ascii="Helvetica" w:hAnsi="Helvetica"/>
          <w:sz w:val="32"/>
          <w:lang w:val="en-AU"/>
        </w:rPr>
      </w:pPr>
    </w:p>
    <w:p w14:paraId="64997E74" w14:textId="0ECB6192" w:rsidR="00907C3A" w:rsidRDefault="00E554E5">
      <w:pPr>
        <w:rPr>
          <w:rFonts w:ascii="Helvetica" w:hAnsi="Helvetica"/>
          <w:sz w:val="32"/>
          <w:u w:val="single"/>
        </w:rPr>
      </w:pPr>
      <w:r w:rsidRPr="00E554E5">
        <w:rPr>
          <w:rFonts w:ascii="Helvetica" w:hAnsi="Helvetica"/>
          <w:sz w:val="32"/>
        </w:rPr>
        <w:t xml:space="preserve">We have found a valuable statistic. </w:t>
      </w:r>
      <w:r w:rsidR="00474306">
        <w:rPr>
          <w:rFonts w:ascii="Helvetica" w:hAnsi="Helvetica"/>
          <w:sz w:val="32"/>
        </w:rPr>
        <w:t xml:space="preserve">In all </w:t>
      </w:r>
      <w:r w:rsidRPr="00E554E5">
        <w:rPr>
          <w:rFonts w:ascii="Helvetica" w:hAnsi="Helvetica"/>
          <w:sz w:val="32"/>
        </w:rPr>
        <w:t xml:space="preserve">40 games, teams </w:t>
      </w:r>
      <w:r w:rsidR="00474306">
        <w:rPr>
          <w:rFonts w:ascii="Helvetica" w:hAnsi="Helvetica"/>
          <w:sz w:val="32"/>
        </w:rPr>
        <w:t xml:space="preserve">that </w:t>
      </w:r>
      <w:r w:rsidRPr="00E554E5">
        <w:rPr>
          <w:rFonts w:ascii="Helvetica" w:hAnsi="Helvetica"/>
          <w:sz w:val="32"/>
        </w:rPr>
        <w:t xml:space="preserve">had </w:t>
      </w:r>
      <w:proofErr w:type="gramStart"/>
      <w:r w:rsidRPr="00E554E5">
        <w:rPr>
          <w:rFonts w:ascii="Helvetica" w:hAnsi="Helvetica"/>
          <w:sz w:val="32"/>
        </w:rPr>
        <w:t>4</w:t>
      </w:r>
      <w:proofErr w:type="gramEnd"/>
      <w:r w:rsidRPr="00E554E5">
        <w:rPr>
          <w:rFonts w:ascii="Helvetica" w:hAnsi="Helvetica"/>
          <w:sz w:val="32"/>
        </w:rPr>
        <w:t xml:space="preserve"> or more line breaks </w:t>
      </w:r>
      <w:r w:rsidR="00474306">
        <w:rPr>
          <w:rFonts w:ascii="Helvetica" w:hAnsi="Helvetica"/>
          <w:sz w:val="32"/>
        </w:rPr>
        <w:t>than</w:t>
      </w:r>
      <w:r w:rsidRPr="00E554E5">
        <w:rPr>
          <w:rFonts w:ascii="Helvetica" w:hAnsi="Helvetica"/>
          <w:sz w:val="32"/>
        </w:rPr>
        <w:t xml:space="preserve"> their opposition</w:t>
      </w:r>
      <w:r w:rsidR="00474306">
        <w:rPr>
          <w:rFonts w:ascii="Helvetica" w:hAnsi="Helvetica"/>
          <w:sz w:val="32"/>
        </w:rPr>
        <w:t xml:space="preserve"> </w:t>
      </w:r>
      <w:r w:rsidR="00576D8C">
        <w:rPr>
          <w:rFonts w:ascii="Helvetica" w:hAnsi="Helvetica"/>
          <w:sz w:val="32"/>
        </w:rPr>
        <w:t xml:space="preserve">always </w:t>
      </w:r>
      <w:r w:rsidR="00474306" w:rsidRPr="00576D8C">
        <w:rPr>
          <w:rFonts w:ascii="Helvetica" w:hAnsi="Helvetica"/>
          <w:sz w:val="32"/>
          <w:u w:val="single"/>
        </w:rPr>
        <w:t xml:space="preserve">won the </w:t>
      </w:r>
      <w:r w:rsidR="00576D8C">
        <w:rPr>
          <w:rFonts w:ascii="Helvetica" w:hAnsi="Helvetica"/>
          <w:sz w:val="32"/>
          <w:u w:val="single"/>
        </w:rPr>
        <w:t>game</w:t>
      </w:r>
      <w:r w:rsidRPr="00E554E5">
        <w:rPr>
          <w:rFonts w:ascii="Helvetica" w:hAnsi="Helvetica"/>
          <w:sz w:val="32"/>
        </w:rPr>
        <w:t>.</w:t>
      </w:r>
      <w:r w:rsidR="00474306">
        <w:rPr>
          <w:rFonts w:ascii="Helvetica" w:hAnsi="Helvetica"/>
          <w:sz w:val="32"/>
        </w:rPr>
        <w:t xml:space="preserve"> W</w:t>
      </w:r>
      <w:r w:rsidRPr="00E554E5">
        <w:rPr>
          <w:rFonts w:ascii="Helvetica" w:hAnsi="Helvetica"/>
          <w:sz w:val="32"/>
        </w:rPr>
        <w:t xml:space="preserve">e have looked at games over the whole season </w:t>
      </w:r>
      <w:r w:rsidR="00474306">
        <w:rPr>
          <w:rFonts w:ascii="Helvetica" w:hAnsi="Helvetica"/>
          <w:sz w:val="32"/>
        </w:rPr>
        <w:t>and</w:t>
      </w:r>
      <w:r w:rsidR="00474306" w:rsidRPr="00E554E5">
        <w:rPr>
          <w:rFonts w:ascii="Helvetica" w:hAnsi="Helvetica"/>
          <w:sz w:val="32"/>
        </w:rPr>
        <w:t xml:space="preserve"> </w:t>
      </w:r>
      <w:r w:rsidRPr="00E554E5">
        <w:rPr>
          <w:rFonts w:ascii="Helvetica" w:hAnsi="Helvetica"/>
          <w:sz w:val="32"/>
        </w:rPr>
        <w:t>this statistic applies to the finals season too.</w:t>
      </w:r>
      <w:r w:rsidR="00576D8C">
        <w:rPr>
          <w:rFonts w:ascii="Helvetica" w:hAnsi="Helvetica"/>
          <w:sz w:val="32"/>
        </w:rPr>
        <w:t xml:space="preserve"> Any team with </w:t>
      </w:r>
      <w:proofErr w:type="gramStart"/>
      <w:r w:rsidR="00576D8C">
        <w:rPr>
          <w:rFonts w:ascii="Helvetica" w:hAnsi="Helvetica"/>
          <w:sz w:val="32"/>
        </w:rPr>
        <w:t>4</w:t>
      </w:r>
      <w:proofErr w:type="gramEnd"/>
      <w:r w:rsidR="00576D8C">
        <w:rPr>
          <w:rFonts w:ascii="Helvetica" w:hAnsi="Helvetica"/>
          <w:sz w:val="32"/>
        </w:rPr>
        <w:t xml:space="preserve"> or more line breaks over their opposition </w:t>
      </w:r>
      <w:r w:rsidR="00576D8C">
        <w:rPr>
          <w:rFonts w:ascii="Helvetica" w:hAnsi="Helvetica"/>
          <w:sz w:val="32"/>
          <w:u w:val="single"/>
        </w:rPr>
        <w:t xml:space="preserve">always </w:t>
      </w:r>
      <w:r w:rsidR="001F2BF8">
        <w:rPr>
          <w:rFonts w:ascii="Helvetica" w:hAnsi="Helvetica"/>
          <w:sz w:val="32"/>
          <w:u w:val="single"/>
        </w:rPr>
        <w:t>won</w:t>
      </w:r>
      <w:r w:rsidR="00576D8C">
        <w:rPr>
          <w:rFonts w:ascii="Helvetica" w:hAnsi="Helvetica"/>
          <w:sz w:val="32"/>
          <w:u w:val="single"/>
        </w:rPr>
        <w:t xml:space="preserve"> that game.</w:t>
      </w:r>
    </w:p>
    <w:p w14:paraId="6F951E9A" w14:textId="77777777" w:rsidR="00907C3A" w:rsidRPr="00167562" w:rsidDel="00A15444" w:rsidRDefault="00907C3A" w:rsidP="00907C3A">
      <w:pPr>
        <w:jc w:val="center"/>
        <w:rPr>
          <w:rFonts w:ascii="Helvetica" w:hAnsi="Helvetica" w:cs="Phosphate"/>
          <w:b/>
          <w:color w:val="000000"/>
          <w:sz w:val="100"/>
          <w:szCs w:val="100"/>
        </w:rPr>
      </w:pPr>
      <w:r w:rsidRPr="00167562" w:rsidDel="00A15444">
        <w:rPr>
          <w:rFonts w:ascii="Helvetica" w:hAnsi="Helvetica" w:cs="Phosphate"/>
          <w:b/>
          <w:color w:val="000000"/>
          <w:sz w:val="100"/>
          <w:szCs w:val="100"/>
        </w:rPr>
        <w:t xml:space="preserve">LINE BREAKS </w:t>
      </w:r>
      <w:r w:rsidDel="00A15444">
        <w:rPr>
          <w:rFonts w:ascii="Helvetica" w:hAnsi="Helvetica" w:cs="Phosphate"/>
          <w:b/>
          <w:color w:val="000000"/>
          <w:sz w:val="100"/>
          <w:szCs w:val="100"/>
        </w:rPr>
        <w:t>RULE</w:t>
      </w:r>
    </w:p>
    <w:p w14:paraId="33860CC8" w14:textId="42762228" w:rsidR="00BF6B1D" w:rsidRPr="001F2BF8" w:rsidRDefault="00907C3A" w:rsidP="001F2BF8">
      <w:pPr>
        <w:jc w:val="center"/>
        <w:rPr>
          <w:rFonts w:ascii="Helvetica" w:hAnsi="Helvetica"/>
          <w:b/>
          <w:sz w:val="32"/>
          <w:lang w:val="en-AU"/>
        </w:rPr>
      </w:pPr>
      <w:r w:rsidDel="00A15444">
        <w:rPr>
          <w:rFonts w:ascii="Helvetica" w:hAnsi="Helvetica" w:cs="Helvetica"/>
          <w:b/>
          <w:bCs/>
          <w:color w:val="000000"/>
          <w:sz w:val="40"/>
          <w:szCs w:val="40"/>
        </w:rPr>
        <w:t>In this season, any</w:t>
      </w:r>
      <w:r w:rsidRPr="00866AE7" w:rsidDel="00A15444">
        <w:rPr>
          <w:rFonts w:ascii="Helvetica" w:hAnsi="Helvetica" w:cs="Helvetica"/>
          <w:b/>
          <w:bCs/>
          <w:color w:val="000000"/>
          <w:sz w:val="40"/>
          <w:szCs w:val="40"/>
        </w:rPr>
        <w:t xml:space="preserve"> Final </w:t>
      </w:r>
      <w:proofErr w:type="gramStart"/>
      <w:r w:rsidRPr="00866AE7" w:rsidDel="00A15444">
        <w:rPr>
          <w:rFonts w:ascii="Helvetica" w:hAnsi="Helvetica" w:cs="Helvetica"/>
          <w:b/>
          <w:bCs/>
          <w:color w:val="000000"/>
          <w:sz w:val="40"/>
          <w:szCs w:val="40"/>
        </w:rPr>
        <w:t>Eight</w:t>
      </w:r>
      <w:proofErr w:type="gramEnd"/>
      <w:r w:rsidRPr="00866AE7" w:rsidDel="00A15444">
        <w:rPr>
          <w:rFonts w:ascii="Helvetica" w:hAnsi="Helvetica" w:cs="Helvetica"/>
          <w:b/>
          <w:bCs/>
          <w:color w:val="000000"/>
          <w:sz w:val="40"/>
          <w:szCs w:val="40"/>
        </w:rPr>
        <w:t xml:space="preserve"> team that had 4 or more line breaks over their opposition always won that game.</w:t>
      </w:r>
    </w:p>
    <w:p w14:paraId="1D5EBE1B" w14:textId="5EAD6F64" w:rsidR="00BF6B1D" w:rsidRDefault="00E554E5" w:rsidP="008E55BA">
      <w:pPr>
        <w:rPr>
          <w:rFonts w:ascii="Helvetica" w:hAnsi="Helvetica"/>
          <w:sz w:val="32"/>
          <w:lang w:val="en-AU"/>
        </w:rPr>
      </w:pPr>
      <w:r w:rsidRPr="00E554E5">
        <w:rPr>
          <w:rFonts w:ascii="Helvetica" w:hAnsi="Helvetica"/>
          <w:noProof/>
          <w:sz w:val="32"/>
          <w:lang w:val="en-AU" w:eastAsia="en-AU"/>
        </w:rPr>
        <w:lastRenderedPageBreak/>
        <w:drawing>
          <wp:inline distT="0" distB="0" distL="0" distR="0" wp14:anchorId="3E972D97" wp14:editId="550237A4">
            <wp:extent cx="6642100" cy="1598930"/>
            <wp:effectExtent l="0" t="0" r="6350" b="1270"/>
            <wp:docPr id="17" name="Picture 17" descr="Girl and Boy characters with statistical bell curves on their guernseys standing left and right of  the words 'TACKLE BREAKS RULE'." title="Title Ba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642100" cy="1598930"/>
                    </a:xfrm>
                    <a:prstGeom prst="rect">
                      <a:avLst/>
                    </a:prstGeom>
                  </pic:spPr>
                </pic:pic>
              </a:graphicData>
            </a:graphic>
          </wp:inline>
        </w:drawing>
      </w:r>
    </w:p>
    <w:p w14:paraId="7A2016B8" w14:textId="77777777" w:rsidR="00E554E5" w:rsidRDefault="00E554E5" w:rsidP="008E55BA">
      <w:pPr>
        <w:rPr>
          <w:rFonts w:ascii="Helvetica" w:hAnsi="Helvetica"/>
          <w:b/>
          <w:bCs/>
          <w:sz w:val="32"/>
        </w:rPr>
      </w:pPr>
    </w:p>
    <w:p w14:paraId="0CF8135C" w14:textId="0CB9E82D" w:rsidR="001B6F46" w:rsidRDefault="00E554E5" w:rsidP="008E55BA">
      <w:pPr>
        <w:rPr>
          <w:rFonts w:ascii="Helvetica" w:hAnsi="Helvetica"/>
          <w:sz w:val="32"/>
        </w:rPr>
      </w:pPr>
      <w:proofErr w:type="gramStart"/>
      <w:r w:rsidRPr="00E554E5">
        <w:rPr>
          <w:rFonts w:ascii="Helvetica" w:hAnsi="Helvetica"/>
          <w:b/>
          <w:bCs/>
          <w:sz w:val="32"/>
        </w:rPr>
        <w:t>Tackle Breaks</w:t>
      </w:r>
      <w:proofErr w:type="gramEnd"/>
      <w:r w:rsidRPr="00E554E5">
        <w:rPr>
          <w:rFonts w:ascii="Helvetica" w:hAnsi="Helvetica"/>
          <w:sz w:val="32"/>
        </w:rPr>
        <w:t xml:space="preserve"> are </w:t>
      </w:r>
      <w:proofErr w:type="gramStart"/>
      <w:r w:rsidRPr="00E554E5">
        <w:rPr>
          <w:rFonts w:ascii="Helvetica" w:hAnsi="Helvetica"/>
          <w:sz w:val="32"/>
        </w:rPr>
        <w:t>when</w:t>
      </w:r>
      <w:proofErr w:type="gramEnd"/>
      <w:r w:rsidRPr="00E554E5">
        <w:rPr>
          <w:rFonts w:ascii="Helvetica" w:hAnsi="Helvetica"/>
          <w:sz w:val="32"/>
        </w:rPr>
        <w:t xml:space="preserve"> </w:t>
      </w:r>
      <w:r w:rsidR="00EC393D">
        <w:rPr>
          <w:rFonts w:ascii="Helvetica" w:hAnsi="Helvetica"/>
          <w:sz w:val="32"/>
        </w:rPr>
        <w:t xml:space="preserve">a </w:t>
      </w:r>
      <w:r w:rsidRPr="00E554E5">
        <w:rPr>
          <w:rFonts w:ascii="Helvetica" w:hAnsi="Helvetica"/>
          <w:sz w:val="32"/>
        </w:rPr>
        <w:t>player manage</w:t>
      </w:r>
      <w:r w:rsidR="00EC393D">
        <w:rPr>
          <w:rFonts w:ascii="Helvetica" w:hAnsi="Helvetica"/>
          <w:sz w:val="32"/>
        </w:rPr>
        <w:t>s</w:t>
      </w:r>
      <w:r w:rsidRPr="00E554E5">
        <w:rPr>
          <w:rFonts w:ascii="Helvetica" w:hAnsi="Helvetica"/>
          <w:sz w:val="32"/>
        </w:rPr>
        <w:t xml:space="preserve"> to break free from being tackled. It </w:t>
      </w:r>
      <w:proofErr w:type="gramStart"/>
      <w:r w:rsidRPr="00E554E5">
        <w:rPr>
          <w:rFonts w:ascii="Helvetica" w:hAnsi="Helvetica"/>
          <w:sz w:val="32"/>
        </w:rPr>
        <w:t>is also known</w:t>
      </w:r>
      <w:proofErr w:type="gramEnd"/>
      <w:r w:rsidRPr="00E554E5">
        <w:rPr>
          <w:rFonts w:ascii="Helvetica" w:hAnsi="Helvetica"/>
          <w:sz w:val="32"/>
        </w:rPr>
        <w:t xml:space="preserve"> as a </w:t>
      </w:r>
      <w:r w:rsidRPr="00E554E5">
        <w:rPr>
          <w:rFonts w:ascii="Helvetica" w:hAnsi="Helvetica"/>
          <w:b/>
          <w:bCs/>
          <w:sz w:val="32"/>
        </w:rPr>
        <w:t>Tackle Bust</w:t>
      </w:r>
      <w:r w:rsidRPr="00E554E5">
        <w:rPr>
          <w:rFonts w:ascii="Helvetica" w:hAnsi="Helvetica"/>
          <w:sz w:val="32"/>
        </w:rPr>
        <w:t xml:space="preserve"> or simply a </w:t>
      </w:r>
      <w:r w:rsidRPr="00E554E5">
        <w:rPr>
          <w:rFonts w:ascii="Helvetica" w:hAnsi="Helvetica"/>
          <w:b/>
          <w:bCs/>
          <w:sz w:val="32"/>
        </w:rPr>
        <w:t>Bust</w:t>
      </w:r>
      <w:r w:rsidRPr="00E554E5">
        <w:rPr>
          <w:rFonts w:ascii="Helvetica" w:hAnsi="Helvetica"/>
          <w:sz w:val="32"/>
        </w:rPr>
        <w:t xml:space="preserve">. Tackle breaks are an important part of the game as they mean a player has broken though the opposition’s </w:t>
      </w:r>
      <w:r w:rsidRPr="00474306">
        <w:rPr>
          <w:rFonts w:ascii="Helvetica" w:hAnsi="Helvetica"/>
          <w:sz w:val="32"/>
          <w:lang w:val="en-AU"/>
        </w:rPr>
        <w:t>defence</w:t>
      </w:r>
      <w:r w:rsidRPr="00E554E5">
        <w:rPr>
          <w:rFonts w:ascii="Helvetica" w:hAnsi="Helvetica"/>
          <w:sz w:val="32"/>
        </w:rPr>
        <w:t>. A high number of tackle breaks for a team means they have a strong offence.</w:t>
      </w:r>
    </w:p>
    <w:p w14:paraId="240B6FBD" w14:textId="77777777" w:rsidR="001B6F46" w:rsidRDefault="001B6F46" w:rsidP="008E55BA">
      <w:pPr>
        <w:rPr>
          <w:rFonts w:ascii="Helvetica" w:hAnsi="Helvetica"/>
          <w:sz w:val="32"/>
        </w:rPr>
      </w:pPr>
    </w:p>
    <w:p w14:paraId="49E437B3" w14:textId="77777777" w:rsidR="00BF6B1D" w:rsidRDefault="00BF6B1D" w:rsidP="008E55BA">
      <w:pPr>
        <w:rPr>
          <w:rFonts w:ascii="Helvetica" w:hAnsi="Helvetica"/>
          <w:sz w:val="32"/>
        </w:rPr>
      </w:pPr>
    </w:p>
    <w:tbl>
      <w:tblPr>
        <w:tblW w:w="0" w:type="auto"/>
        <w:jc w:val="center"/>
        <w:tblCellMar>
          <w:left w:w="0" w:type="dxa"/>
          <w:right w:w="0" w:type="dxa"/>
        </w:tblCellMar>
        <w:tblLook w:val="04A0" w:firstRow="1" w:lastRow="0" w:firstColumn="1" w:lastColumn="0" w:noHBand="0" w:noVBand="1"/>
      </w:tblPr>
      <w:tblGrid>
        <w:gridCol w:w="6765"/>
        <w:gridCol w:w="1245"/>
        <w:gridCol w:w="1395"/>
      </w:tblGrid>
      <w:tr w:rsidR="00E554E5" w14:paraId="0DE592FB" w14:textId="77777777" w:rsidTr="00E554E5">
        <w:trPr>
          <w:trHeight w:val="390"/>
          <w:jc w:val="center"/>
        </w:trPr>
        <w:tc>
          <w:tcPr>
            <w:tcW w:w="6765" w:type="dxa"/>
            <w:vMerge w:val="restart"/>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3FCEDD17" w14:textId="77777777" w:rsidR="00E554E5" w:rsidRDefault="00E554E5">
            <w:pPr>
              <w:pStyle w:val="NormalWeb"/>
              <w:spacing w:before="0" w:beforeAutospacing="0" w:after="0" w:afterAutospacing="0"/>
              <w:jc w:val="center"/>
            </w:pPr>
            <w:r>
              <w:rPr>
                <w:rFonts w:ascii="Helvetica" w:hAnsi="Helvetica"/>
                <w:b/>
                <w:bCs/>
                <w:color w:val="000000"/>
                <w:sz w:val="33"/>
                <w:szCs w:val="33"/>
              </w:rPr>
              <w:t>Difference in Tackle Breaks per Game</w:t>
            </w:r>
          </w:p>
        </w:tc>
        <w:tc>
          <w:tcPr>
            <w:tcW w:w="2640" w:type="dxa"/>
            <w:gridSpan w:val="2"/>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7E048169" w14:textId="77777777" w:rsidR="00E554E5" w:rsidRDefault="00E554E5">
            <w:pPr>
              <w:pStyle w:val="NormalWeb"/>
              <w:spacing w:before="0" w:beforeAutospacing="0" w:after="0" w:afterAutospacing="0"/>
              <w:jc w:val="center"/>
            </w:pPr>
            <w:r>
              <w:rPr>
                <w:rFonts w:ascii="Helvetica" w:hAnsi="Helvetica"/>
                <w:color w:val="000000"/>
                <w:sz w:val="33"/>
                <w:szCs w:val="33"/>
              </w:rPr>
              <w:t>Total Games</w:t>
            </w:r>
          </w:p>
        </w:tc>
      </w:tr>
      <w:tr w:rsidR="00E554E5" w14:paraId="5C4A6D66" w14:textId="77777777" w:rsidTr="00E554E5">
        <w:trPr>
          <w:trHeight w:val="390"/>
          <w:jc w:val="center"/>
        </w:trPr>
        <w:tc>
          <w:tcPr>
            <w:tcW w:w="0" w:type="auto"/>
            <w:vMerge/>
            <w:tcBorders>
              <w:top w:val="single" w:sz="6" w:space="0" w:color="164F86"/>
              <w:left w:val="single" w:sz="6" w:space="0" w:color="164F86"/>
              <w:bottom w:val="single" w:sz="6" w:space="0" w:color="164F86"/>
              <w:right w:val="single" w:sz="6" w:space="0" w:color="164F86"/>
            </w:tcBorders>
            <w:vAlign w:val="center"/>
            <w:hideMark/>
          </w:tcPr>
          <w:p w14:paraId="3B446826" w14:textId="77777777" w:rsidR="00E554E5" w:rsidRDefault="00E554E5"/>
        </w:tc>
        <w:tc>
          <w:tcPr>
            <w:tcW w:w="1245"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4A5C3FCA" w14:textId="77777777" w:rsidR="00E554E5" w:rsidRDefault="00E554E5">
            <w:pPr>
              <w:pStyle w:val="NormalWeb"/>
              <w:spacing w:before="0" w:beforeAutospacing="0" w:after="0" w:afterAutospacing="0"/>
              <w:jc w:val="center"/>
            </w:pPr>
            <w:r>
              <w:rPr>
                <w:rFonts w:ascii="Helvetica" w:hAnsi="Helvetica"/>
                <w:color w:val="000000"/>
                <w:sz w:val="33"/>
                <w:szCs w:val="33"/>
              </w:rPr>
              <w:t>Won</w:t>
            </w:r>
          </w:p>
        </w:tc>
        <w:tc>
          <w:tcPr>
            <w:tcW w:w="1260"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5007F4E2" w14:textId="77777777" w:rsidR="00E554E5" w:rsidRDefault="00E554E5">
            <w:pPr>
              <w:pStyle w:val="NormalWeb"/>
              <w:spacing w:before="0" w:beforeAutospacing="0" w:after="0" w:afterAutospacing="0"/>
              <w:jc w:val="center"/>
            </w:pPr>
            <w:r>
              <w:rPr>
                <w:rFonts w:ascii="Helvetica" w:hAnsi="Helvetica"/>
                <w:color w:val="000000"/>
                <w:sz w:val="33"/>
                <w:szCs w:val="33"/>
              </w:rPr>
              <w:t>Lost</w:t>
            </w:r>
          </w:p>
        </w:tc>
      </w:tr>
      <w:tr w:rsidR="00E554E5" w14:paraId="7B0B5A6D" w14:textId="77777777" w:rsidTr="00E554E5">
        <w:trPr>
          <w:trHeight w:val="780"/>
          <w:jc w:val="center"/>
        </w:trPr>
        <w:tc>
          <w:tcPr>
            <w:tcW w:w="6765"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2E53C017" w14:textId="77777777" w:rsidR="00E554E5" w:rsidRDefault="00E554E5">
            <w:pPr>
              <w:pStyle w:val="NormalWeb"/>
              <w:spacing w:before="0" w:beforeAutospacing="0" w:after="0" w:afterAutospacing="0"/>
              <w:jc w:val="center"/>
            </w:pPr>
            <w:r>
              <w:rPr>
                <w:rFonts w:ascii="Helvetica" w:hAnsi="Helvetica"/>
                <w:color w:val="000000"/>
                <w:sz w:val="33"/>
                <w:szCs w:val="33"/>
              </w:rPr>
              <w:t>Teams with less than 11 Tackle Breaks over their opposition (but still more than 0)</w:t>
            </w:r>
          </w:p>
        </w:tc>
        <w:tc>
          <w:tcPr>
            <w:tcW w:w="1245"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5DFD0A9F" w14:textId="77777777" w:rsidR="00E554E5" w:rsidRDefault="00E554E5">
            <w:pPr>
              <w:pStyle w:val="NormalWeb"/>
              <w:spacing w:before="0" w:beforeAutospacing="0" w:after="0" w:afterAutospacing="0"/>
              <w:jc w:val="center"/>
            </w:pPr>
            <w:r>
              <w:rPr>
                <w:rFonts w:ascii="Helvetica" w:hAnsi="Helvetica"/>
                <w:color w:val="000000"/>
                <w:sz w:val="33"/>
                <w:szCs w:val="33"/>
              </w:rPr>
              <w:t>58</w:t>
            </w:r>
          </w:p>
        </w:tc>
        <w:tc>
          <w:tcPr>
            <w:tcW w:w="1260"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4F8D4E8D" w14:textId="77777777" w:rsidR="00E554E5" w:rsidRDefault="00E554E5">
            <w:pPr>
              <w:pStyle w:val="NormalWeb"/>
              <w:spacing w:before="0" w:beforeAutospacing="0" w:after="0" w:afterAutospacing="0"/>
              <w:jc w:val="center"/>
            </w:pPr>
            <w:r>
              <w:rPr>
                <w:rFonts w:ascii="Helvetica" w:hAnsi="Helvetica"/>
                <w:color w:val="000000"/>
                <w:sz w:val="33"/>
                <w:szCs w:val="33"/>
              </w:rPr>
              <w:t>42</w:t>
            </w:r>
          </w:p>
        </w:tc>
      </w:tr>
      <w:tr w:rsidR="00E554E5" w14:paraId="0AC20617" w14:textId="77777777" w:rsidTr="00E554E5">
        <w:trPr>
          <w:trHeight w:val="780"/>
          <w:jc w:val="center"/>
        </w:trPr>
        <w:tc>
          <w:tcPr>
            <w:tcW w:w="6765"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6FE1B6D7" w14:textId="696E2E1C" w:rsidR="00E554E5" w:rsidRPr="00E554E5" w:rsidRDefault="00E554E5" w:rsidP="00E554E5">
            <w:pPr>
              <w:pStyle w:val="NormalWeb"/>
              <w:spacing w:before="0" w:beforeAutospacing="0" w:after="0" w:afterAutospacing="0"/>
              <w:jc w:val="center"/>
            </w:pPr>
            <w:r>
              <w:rPr>
                <w:rFonts w:ascii="Helvetica" w:hAnsi="Helvetica"/>
                <w:b/>
                <w:bCs/>
                <w:color w:val="000000"/>
                <w:sz w:val="33"/>
                <w:szCs w:val="33"/>
              </w:rPr>
              <w:t>Teams with 11 or more Tackle Breaks over their opposition</w:t>
            </w:r>
          </w:p>
        </w:tc>
        <w:tc>
          <w:tcPr>
            <w:tcW w:w="1245"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41305A34" w14:textId="77777777" w:rsidR="00E554E5" w:rsidRDefault="00E554E5">
            <w:pPr>
              <w:pStyle w:val="NormalWeb"/>
              <w:spacing w:before="0" w:beforeAutospacing="0" w:after="0" w:afterAutospacing="0"/>
              <w:jc w:val="center"/>
            </w:pPr>
            <w:r>
              <w:rPr>
                <w:rFonts w:ascii="Helvetica" w:hAnsi="Helvetica"/>
                <w:b/>
                <w:bCs/>
                <w:color w:val="000000"/>
                <w:sz w:val="33"/>
                <w:szCs w:val="33"/>
              </w:rPr>
              <w:t>50</w:t>
            </w:r>
          </w:p>
        </w:tc>
        <w:tc>
          <w:tcPr>
            <w:tcW w:w="1260"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77015FB8" w14:textId="77777777" w:rsidR="00E554E5" w:rsidRDefault="00E554E5">
            <w:pPr>
              <w:pStyle w:val="NormalWeb"/>
              <w:spacing w:before="0" w:beforeAutospacing="0" w:after="0" w:afterAutospacing="0"/>
              <w:jc w:val="center"/>
            </w:pPr>
            <w:r>
              <w:rPr>
                <w:rFonts w:ascii="Helvetica" w:hAnsi="Helvetica"/>
                <w:b/>
                <w:bCs/>
                <w:color w:val="000000"/>
                <w:sz w:val="33"/>
                <w:szCs w:val="33"/>
              </w:rPr>
              <w:t>0</w:t>
            </w:r>
          </w:p>
        </w:tc>
      </w:tr>
    </w:tbl>
    <w:p w14:paraId="5339B74D" w14:textId="77777777" w:rsidR="00BF6B1D" w:rsidRDefault="00BF6B1D" w:rsidP="008E55BA">
      <w:pPr>
        <w:rPr>
          <w:rFonts w:ascii="Helvetica" w:hAnsi="Helvetica"/>
          <w:sz w:val="32"/>
          <w:lang w:val="en-AU"/>
        </w:rPr>
      </w:pPr>
    </w:p>
    <w:p w14:paraId="795D57A3" w14:textId="77777777" w:rsidR="001B6F46" w:rsidRDefault="001B6F46" w:rsidP="00BF6B1D">
      <w:pPr>
        <w:jc w:val="center"/>
        <w:rPr>
          <w:rFonts w:ascii="Phosphate" w:hAnsi="Phosphate" w:cs="Phosphate"/>
          <w:b/>
          <w:color w:val="000000"/>
          <w:sz w:val="100"/>
          <w:szCs w:val="100"/>
        </w:rPr>
      </w:pPr>
    </w:p>
    <w:p w14:paraId="0723226E" w14:textId="4F382F49" w:rsidR="00E554E5" w:rsidRPr="00167562" w:rsidRDefault="00167562" w:rsidP="00BF6B1D">
      <w:pPr>
        <w:jc w:val="center"/>
        <w:rPr>
          <w:rFonts w:ascii="Helvetica" w:hAnsi="Helvetica" w:cs="Phosphate"/>
          <w:b/>
          <w:color w:val="000000"/>
          <w:sz w:val="100"/>
          <w:szCs w:val="100"/>
        </w:rPr>
      </w:pPr>
      <w:r>
        <w:rPr>
          <w:rFonts w:ascii="Helvetica" w:hAnsi="Helvetica" w:cs="Phosphate"/>
          <w:b/>
          <w:color w:val="000000"/>
          <w:sz w:val="100"/>
          <w:szCs w:val="100"/>
        </w:rPr>
        <w:t>TACKLE</w:t>
      </w:r>
      <w:r w:rsidR="00E554E5" w:rsidRPr="00167562">
        <w:rPr>
          <w:rFonts w:ascii="Helvetica" w:hAnsi="Helvetica" w:cs="Phosphate"/>
          <w:b/>
          <w:color w:val="000000"/>
          <w:sz w:val="100"/>
          <w:szCs w:val="100"/>
        </w:rPr>
        <w:t xml:space="preserve"> BREAKS </w:t>
      </w:r>
      <w:r>
        <w:rPr>
          <w:rFonts w:ascii="Helvetica" w:hAnsi="Helvetica" w:cs="Phosphate"/>
          <w:b/>
          <w:color w:val="000000"/>
          <w:sz w:val="100"/>
          <w:szCs w:val="100"/>
        </w:rPr>
        <w:t>RULE</w:t>
      </w:r>
    </w:p>
    <w:p w14:paraId="0664E1FB" w14:textId="4052C0E6" w:rsidR="00BF6B1D" w:rsidRDefault="001525DD" w:rsidP="00E554E5">
      <w:pPr>
        <w:jc w:val="center"/>
        <w:rPr>
          <w:rFonts w:ascii="Helvetica" w:hAnsi="Helvetica" w:cs="Helvetica"/>
          <w:b/>
          <w:bCs/>
          <w:color w:val="000000"/>
          <w:sz w:val="52"/>
          <w:szCs w:val="52"/>
        </w:rPr>
      </w:pPr>
      <w:r>
        <w:rPr>
          <w:rFonts w:ascii="Helvetica" w:hAnsi="Helvetica" w:cs="Helvetica"/>
          <w:b/>
          <w:bCs/>
          <w:color w:val="000000"/>
          <w:sz w:val="40"/>
          <w:szCs w:val="40"/>
        </w:rPr>
        <w:t>In this season, any</w:t>
      </w:r>
      <w:r w:rsidRPr="00866AE7">
        <w:rPr>
          <w:rFonts w:ascii="Helvetica" w:hAnsi="Helvetica" w:cs="Helvetica"/>
          <w:b/>
          <w:bCs/>
          <w:color w:val="000000"/>
          <w:sz w:val="40"/>
          <w:szCs w:val="40"/>
        </w:rPr>
        <w:t xml:space="preserve"> </w:t>
      </w:r>
      <w:r w:rsidR="00E554E5" w:rsidRPr="00E554E5">
        <w:rPr>
          <w:rFonts w:ascii="Helvetica" w:hAnsi="Helvetica" w:cs="Helvetica"/>
          <w:b/>
          <w:bCs/>
          <w:color w:val="000000"/>
          <w:sz w:val="40"/>
          <w:szCs w:val="40"/>
        </w:rPr>
        <w:t xml:space="preserve">Final </w:t>
      </w:r>
      <w:proofErr w:type="gramStart"/>
      <w:r w:rsidR="00E554E5" w:rsidRPr="00E554E5">
        <w:rPr>
          <w:rFonts w:ascii="Helvetica" w:hAnsi="Helvetica" w:cs="Helvetica"/>
          <w:b/>
          <w:bCs/>
          <w:color w:val="000000"/>
          <w:sz w:val="40"/>
          <w:szCs w:val="40"/>
        </w:rPr>
        <w:t>Eight</w:t>
      </w:r>
      <w:proofErr w:type="gramEnd"/>
      <w:r w:rsidR="00E554E5" w:rsidRPr="00E554E5">
        <w:rPr>
          <w:rFonts w:ascii="Helvetica" w:hAnsi="Helvetica" w:cs="Helvetica"/>
          <w:b/>
          <w:bCs/>
          <w:color w:val="000000"/>
          <w:sz w:val="40"/>
          <w:szCs w:val="40"/>
        </w:rPr>
        <w:t xml:space="preserve"> team that had 11 or more tackle breaks over their opposition always won that game.</w:t>
      </w:r>
      <w:r w:rsidR="00BF6B1D">
        <w:rPr>
          <w:rFonts w:ascii="Helvetica" w:hAnsi="Helvetica" w:cs="Helvetica"/>
          <w:b/>
          <w:bCs/>
          <w:color w:val="000000"/>
          <w:sz w:val="52"/>
          <w:szCs w:val="52"/>
        </w:rPr>
        <w:br w:type="page"/>
      </w:r>
    </w:p>
    <w:p w14:paraId="6BECFB78" w14:textId="6A04EE70" w:rsidR="00BF6B1D" w:rsidRDefault="00595931" w:rsidP="00BF6B1D">
      <w:pPr>
        <w:jc w:val="center"/>
        <w:rPr>
          <w:rFonts w:ascii="Helvetica" w:hAnsi="Helvetica"/>
          <w:sz w:val="32"/>
          <w:lang w:val="en-AU"/>
        </w:rPr>
      </w:pPr>
      <w:r w:rsidRPr="00595931">
        <w:rPr>
          <w:rFonts w:ascii="Helvetica" w:hAnsi="Helvetica"/>
          <w:noProof/>
          <w:sz w:val="32"/>
          <w:lang w:val="en-AU" w:eastAsia="en-AU"/>
        </w:rPr>
        <w:lastRenderedPageBreak/>
        <w:drawing>
          <wp:inline distT="0" distB="0" distL="0" distR="0" wp14:anchorId="5A3C1C7F" wp14:editId="6093CCE3">
            <wp:extent cx="6642100" cy="1598930"/>
            <wp:effectExtent l="0" t="0" r="6350" b="1270"/>
            <wp:docPr id="21" name="Picture 21" descr="Girl and Boy characters with statistical bell curves on their guernseys standing left and right of  the words 'DUMMY-HALF RUNS'." title="Title Ba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642100" cy="1598930"/>
                    </a:xfrm>
                    <a:prstGeom prst="rect">
                      <a:avLst/>
                    </a:prstGeom>
                  </pic:spPr>
                </pic:pic>
              </a:graphicData>
            </a:graphic>
          </wp:inline>
        </w:drawing>
      </w:r>
    </w:p>
    <w:p w14:paraId="01E298FF" w14:textId="77777777" w:rsidR="00BF6B1D" w:rsidRDefault="00BF6B1D" w:rsidP="00BF6B1D">
      <w:pPr>
        <w:rPr>
          <w:rFonts w:ascii="Helvetica" w:hAnsi="Helvetica"/>
          <w:sz w:val="32"/>
          <w:lang w:val="en-AU"/>
        </w:rPr>
      </w:pPr>
    </w:p>
    <w:p w14:paraId="78EFA806" w14:textId="530CC06B" w:rsidR="00595931" w:rsidRDefault="00595931" w:rsidP="00BF6B1D">
      <w:pPr>
        <w:rPr>
          <w:rFonts w:ascii="Helvetica" w:hAnsi="Helvetica"/>
          <w:sz w:val="32"/>
        </w:rPr>
      </w:pPr>
      <w:r w:rsidRPr="00595931">
        <w:rPr>
          <w:rFonts w:ascii="Helvetica" w:hAnsi="Helvetica"/>
          <w:sz w:val="32"/>
        </w:rPr>
        <w:t xml:space="preserve">A regular part of every game involves a tackled player restarting play by rolling the ball backwards under one boot. The </w:t>
      </w:r>
      <w:r w:rsidRPr="00595931">
        <w:rPr>
          <w:rFonts w:ascii="Helvetica" w:hAnsi="Helvetica"/>
          <w:b/>
          <w:bCs/>
          <w:sz w:val="32"/>
        </w:rPr>
        <w:t>Dummy-Half</w:t>
      </w:r>
      <w:r w:rsidRPr="00595931">
        <w:rPr>
          <w:rFonts w:ascii="Helvetica" w:hAnsi="Helvetica"/>
          <w:sz w:val="32"/>
        </w:rPr>
        <w:t xml:space="preserve"> refers to the player who picks up the ball after this move. If the dummy-half chooses to run the ball forward instead of passing to another teammate, then that move </w:t>
      </w:r>
      <w:proofErr w:type="gramStart"/>
      <w:r w:rsidRPr="00595931">
        <w:rPr>
          <w:rFonts w:ascii="Helvetica" w:hAnsi="Helvetica"/>
          <w:sz w:val="32"/>
        </w:rPr>
        <w:t>is called</w:t>
      </w:r>
      <w:proofErr w:type="gramEnd"/>
      <w:r w:rsidRPr="00595931">
        <w:rPr>
          <w:rFonts w:ascii="Helvetica" w:hAnsi="Helvetica"/>
          <w:sz w:val="32"/>
        </w:rPr>
        <w:t xml:space="preserve"> a </w:t>
      </w:r>
      <w:r w:rsidRPr="00595931">
        <w:rPr>
          <w:rFonts w:ascii="Helvetica" w:hAnsi="Helvetica"/>
          <w:b/>
          <w:bCs/>
          <w:sz w:val="32"/>
        </w:rPr>
        <w:t>Dummy-Half Run</w:t>
      </w:r>
      <w:r w:rsidRPr="00595931">
        <w:rPr>
          <w:rFonts w:ascii="Helvetica" w:hAnsi="Helvetica"/>
          <w:sz w:val="32"/>
        </w:rPr>
        <w:t xml:space="preserve">. Teams with a high number of dummy-half runs means they have a strong </w:t>
      </w:r>
      <w:r w:rsidR="00474306">
        <w:rPr>
          <w:rFonts w:ascii="Helvetica" w:hAnsi="Helvetica"/>
          <w:sz w:val="32"/>
        </w:rPr>
        <w:t>offence</w:t>
      </w:r>
      <w:r w:rsidRPr="00595931">
        <w:rPr>
          <w:rFonts w:ascii="Helvetica" w:hAnsi="Helvetica"/>
          <w:sz w:val="32"/>
        </w:rPr>
        <w:t>.</w:t>
      </w:r>
    </w:p>
    <w:p w14:paraId="4F3A6E8B" w14:textId="77777777" w:rsidR="00595931" w:rsidRDefault="00595931" w:rsidP="00BF6B1D">
      <w:pPr>
        <w:rPr>
          <w:rFonts w:ascii="Helvetica" w:hAnsi="Helvetica"/>
          <w:sz w:val="32"/>
        </w:rPr>
      </w:pPr>
    </w:p>
    <w:p w14:paraId="0FAF9A00" w14:textId="423028CE" w:rsidR="00595931" w:rsidRDefault="00595931" w:rsidP="00BF6B1D">
      <w:pPr>
        <w:rPr>
          <w:rFonts w:ascii="Helvetica" w:hAnsi="Helvetica"/>
          <w:sz w:val="32"/>
          <w:lang w:val="en-AU"/>
        </w:rPr>
      </w:pPr>
      <w:r w:rsidRPr="00595931">
        <w:rPr>
          <w:rFonts w:ascii="Helvetica" w:hAnsi="Helvetica"/>
          <w:noProof/>
          <w:sz w:val="32"/>
          <w:lang w:val="en-AU" w:eastAsia="en-AU"/>
        </w:rPr>
        <w:drawing>
          <wp:inline distT="0" distB="0" distL="0" distR="0" wp14:anchorId="4C9A2D0B" wp14:editId="166F57A5">
            <wp:extent cx="6642100" cy="5441950"/>
            <wp:effectExtent l="0" t="0" r="6350" b="6350"/>
            <wp:docPr id="28" name="Picture 28" descr="A 2x2 grid containing 4 panels with illustrations that demonstrate the tactic of a dummy-half run. The panels contain very simple black &amp; white illustrations of a the quarter of a rugby league field from a high angle. There are outlines of a goal post that are sitting on the try line with a few distance marker lines in front. The only other things represented on the field are 3 players from the same team, represented as identical stick-figures.&#10;&#10;We now explain grid panel by panel.&#10;&#10;Starting in the top-left panel there are 2 figures standing behind a third figure who has a yellow rugby ball under his or her foot. There is a red arrow pointing to the ball attached to following text:&#10;&#10;The ball is rolled backwards under one boot.&#10;&#10;In the top-right panel the ball can be seen to have been rolled backwards and is now behind that player’s foot. There is another player behind that is shown bent over about to pick up the ball. To emphasis that importance of this player in this explanation of the Dummy-Half Run, a red circle has appeared underneath him or her (as if flat on the ground) and a red arrow pointing above, attached to the following text:&#10;&#10;The dummy-half is the name for the player who picks up the ball.&#10;&#10;The bottom left panel shows the player with ball - the dummy-half - remaining the focus with the red circle still underneath. There is also a red arrow linking the yellow ball in the dummy-half's hands to the third player in the panel who is back and to the right with respect to the dummy-half’s position. The text accompanying this scene is in top quarter of the panel:&#10;&#10;The dummy-half could choose to pass the ball to another player but…&#10;&#10;The final panel at the bottom right completes the text from the previous panel:&#10;&#10;…if the dummy-half chooses to run instead then this is called a dummy-half run.&#10;&#10;The player with the ball can be seen running forward and there is an arrow on the ground indicating his or her path and direction. This arrow is coming out from the red circle he or she was standing over in previous panels. This player’s teammates can be seen celebrating the successful manoeuvre of a dummy-half run with arms stretched over their heads.&#10;" title="DUMMY HALF INFO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642100" cy="5441950"/>
                    </a:xfrm>
                    <a:prstGeom prst="rect">
                      <a:avLst/>
                    </a:prstGeom>
                  </pic:spPr>
                </pic:pic>
              </a:graphicData>
            </a:graphic>
          </wp:inline>
        </w:drawing>
      </w:r>
    </w:p>
    <w:p w14:paraId="4DB86C5A" w14:textId="77777777" w:rsidR="00595931" w:rsidRDefault="00595931" w:rsidP="00BF6B1D">
      <w:pPr>
        <w:rPr>
          <w:rFonts w:ascii="Helvetica" w:hAnsi="Helvetica"/>
          <w:sz w:val="32"/>
          <w:lang w:val="en-AU"/>
        </w:rPr>
      </w:pPr>
    </w:p>
    <w:p w14:paraId="37219F93" w14:textId="77777777" w:rsidR="00595931" w:rsidRDefault="00595931" w:rsidP="00BF6B1D">
      <w:pPr>
        <w:rPr>
          <w:rFonts w:ascii="Helvetica" w:hAnsi="Helvetica"/>
          <w:sz w:val="32"/>
          <w:lang w:val="en-AU"/>
        </w:rPr>
      </w:pPr>
    </w:p>
    <w:p w14:paraId="41F34FB5" w14:textId="5C9A1DA6" w:rsidR="00595931" w:rsidRDefault="00595931" w:rsidP="00BF6B1D">
      <w:pPr>
        <w:rPr>
          <w:rFonts w:ascii="Helvetica" w:hAnsi="Helvetica"/>
          <w:sz w:val="32"/>
          <w:lang w:val="en-AU"/>
        </w:rPr>
      </w:pPr>
      <w:r w:rsidRPr="00595931">
        <w:rPr>
          <w:rFonts w:ascii="Helvetica" w:hAnsi="Helvetica"/>
          <w:noProof/>
          <w:sz w:val="32"/>
          <w:lang w:val="en-AU" w:eastAsia="en-AU"/>
        </w:rPr>
        <w:lastRenderedPageBreak/>
        <w:drawing>
          <wp:inline distT="0" distB="0" distL="0" distR="0" wp14:anchorId="1F704731" wp14:editId="07605C6A">
            <wp:extent cx="6642100" cy="1598930"/>
            <wp:effectExtent l="0" t="0" r="6350" b="1270"/>
            <wp:docPr id="29" name="Picture 29" descr="Girl and Boy characters with statistical bell curves on their guernseys standing left and right of  the words 'DUMMY HALF RUNS'." title="Title Ba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642100" cy="1598930"/>
                    </a:xfrm>
                    <a:prstGeom prst="rect">
                      <a:avLst/>
                    </a:prstGeom>
                  </pic:spPr>
                </pic:pic>
              </a:graphicData>
            </a:graphic>
          </wp:inline>
        </w:drawing>
      </w:r>
    </w:p>
    <w:p w14:paraId="2433D213" w14:textId="77777777" w:rsidR="00BF6B1D" w:rsidRPr="00595931" w:rsidRDefault="00BF6B1D" w:rsidP="00595931">
      <w:pPr>
        <w:rPr>
          <w:rFonts w:ascii="Helvetica" w:hAnsi="Helvetica"/>
          <w:sz w:val="32"/>
        </w:rPr>
      </w:pPr>
    </w:p>
    <w:p w14:paraId="730EFB77" w14:textId="09159994" w:rsidR="00BF6B1D" w:rsidRDefault="00595931" w:rsidP="00BF6B1D">
      <w:pPr>
        <w:rPr>
          <w:rFonts w:ascii="Helvetica" w:hAnsi="Helvetica"/>
          <w:sz w:val="32"/>
        </w:rPr>
      </w:pPr>
      <w:r w:rsidRPr="00595931">
        <w:rPr>
          <w:rFonts w:ascii="Helvetica" w:hAnsi="Helvetica"/>
          <w:sz w:val="32"/>
        </w:rPr>
        <w:t xml:space="preserve">The more dummy-half runs that one team makes over their </w:t>
      </w:r>
      <w:proofErr w:type="gramStart"/>
      <w:r w:rsidRPr="00595931">
        <w:rPr>
          <w:rFonts w:ascii="Helvetica" w:hAnsi="Helvetica"/>
          <w:sz w:val="32"/>
        </w:rPr>
        <w:t>opposition,</w:t>
      </w:r>
      <w:proofErr w:type="gramEnd"/>
      <w:r w:rsidRPr="00595931">
        <w:rPr>
          <w:rFonts w:ascii="Helvetica" w:hAnsi="Helvetica"/>
          <w:sz w:val="32"/>
        </w:rPr>
        <w:t xml:space="preserve"> the more often they win their game. In this season, a team needed to have at least 12 more dummy-half runs over their opposition before they </w:t>
      </w:r>
      <w:proofErr w:type="gramStart"/>
      <w:r w:rsidRPr="00595931">
        <w:rPr>
          <w:rFonts w:ascii="Helvetica" w:hAnsi="Helvetica"/>
          <w:sz w:val="32"/>
        </w:rPr>
        <w:t>were guaranteed</w:t>
      </w:r>
      <w:proofErr w:type="gramEnd"/>
      <w:r w:rsidRPr="00595931">
        <w:rPr>
          <w:rFonts w:ascii="Helvetica" w:hAnsi="Helvetica"/>
          <w:sz w:val="32"/>
        </w:rPr>
        <w:t xml:space="preserve"> to win their game. This happened in </w:t>
      </w:r>
      <w:proofErr w:type="gramStart"/>
      <w:r w:rsidRPr="00595931">
        <w:rPr>
          <w:rFonts w:ascii="Helvetica" w:hAnsi="Helvetica"/>
          <w:sz w:val="32"/>
        </w:rPr>
        <w:t>a total of 15</w:t>
      </w:r>
      <w:proofErr w:type="gramEnd"/>
      <w:r w:rsidRPr="00595931">
        <w:rPr>
          <w:rFonts w:ascii="Helvetica" w:hAnsi="Helvetica"/>
          <w:sz w:val="32"/>
        </w:rPr>
        <w:t xml:space="preserve"> games over the entire season.</w:t>
      </w:r>
    </w:p>
    <w:p w14:paraId="20D1F8E5" w14:textId="77777777" w:rsidR="00BF6B1D" w:rsidRDefault="00BF6B1D" w:rsidP="00BF6B1D">
      <w:pPr>
        <w:rPr>
          <w:rFonts w:ascii="Helvetica" w:hAnsi="Helvetica"/>
          <w:sz w:val="32"/>
        </w:rPr>
      </w:pPr>
    </w:p>
    <w:tbl>
      <w:tblPr>
        <w:tblW w:w="0" w:type="auto"/>
        <w:jc w:val="center"/>
        <w:tblCellMar>
          <w:left w:w="0" w:type="dxa"/>
          <w:right w:w="0" w:type="dxa"/>
        </w:tblCellMar>
        <w:tblLook w:val="04A0" w:firstRow="1" w:lastRow="0" w:firstColumn="1" w:lastColumn="0" w:noHBand="0" w:noVBand="1"/>
      </w:tblPr>
      <w:tblGrid>
        <w:gridCol w:w="6765"/>
        <w:gridCol w:w="1245"/>
        <w:gridCol w:w="1395"/>
      </w:tblGrid>
      <w:tr w:rsidR="00595931" w14:paraId="5034C368" w14:textId="77777777" w:rsidTr="00595931">
        <w:trPr>
          <w:trHeight w:val="390"/>
          <w:jc w:val="center"/>
        </w:trPr>
        <w:tc>
          <w:tcPr>
            <w:tcW w:w="6765" w:type="dxa"/>
            <w:vMerge w:val="restart"/>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641D4E71" w14:textId="77777777" w:rsidR="00595931" w:rsidRDefault="00595931">
            <w:pPr>
              <w:pStyle w:val="NormalWeb"/>
              <w:spacing w:before="0" w:beforeAutospacing="0" w:after="0" w:afterAutospacing="0"/>
              <w:jc w:val="center"/>
            </w:pPr>
            <w:r>
              <w:rPr>
                <w:rFonts w:ascii="Helvetica" w:hAnsi="Helvetica"/>
                <w:b/>
                <w:bCs/>
                <w:color w:val="000000"/>
                <w:sz w:val="33"/>
                <w:szCs w:val="33"/>
              </w:rPr>
              <w:t>Difference in Dummy-Half Runs per Game</w:t>
            </w:r>
          </w:p>
        </w:tc>
        <w:tc>
          <w:tcPr>
            <w:tcW w:w="2640" w:type="dxa"/>
            <w:gridSpan w:val="2"/>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53571E5D" w14:textId="77777777" w:rsidR="00595931" w:rsidRDefault="00595931">
            <w:pPr>
              <w:pStyle w:val="NormalWeb"/>
              <w:spacing w:before="0" w:beforeAutospacing="0" w:after="0" w:afterAutospacing="0"/>
              <w:jc w:val="center"/>
            </w:pPr>
            <w:r>
              <w:rPr>
                <w:rFonts w:ascii="Helvetica" w:hAnsi="Helvetica"/>
                <w:color w:val="000000"/>
                <w:sz w:val="33"/>
                <w:szCs w:val="33"/>
              </w:rPr>
              <w:t>Total Games</w:t>
            </w:r>
          </w:p>
        </w:tc>
      </w:tr>
      <w:tr w:rsidR="00595931" w14:paraId="67DF29BC" w14:textId="77777777" w:rsidTr="00595931">
        <w:trPr>
          <w:trHeight w:val="570"/>
          <w:jc w:val="center"/>
        </w:trPr>
        <w:tc>
          <w:tcPr>
            <w:tcW w:w="0" w:type="auto"/>
            <w:vMerge/>
            <w:tcBorders>
              <w:top w:val="single" w:sz="6" w:space="0" w:color="164F86"/>
              <w:left w:val="single" w:sz="6" w:space="0" w:color="164F86"/>
              <w:bottom w:val="single" w:sz="6" w:space="0" w:color="164F86"/>
              <w:right w:val="single" w:sz="6" w:space="0" w:color="164F86"/>
            </w:tcBorders>
            <w:vAlign w:val="center"/>
            <w:hideMark/>
          </w:tcPr>
          <w:p w14:paraId="13393CA8" w14:textId="77777777" w:rsidR="00595931" w:rsidRDefault="00595931"/>
        </w:tc>
        <w:tc>
          <w:tcPr>
            <w:tcW w:w="1245"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15D8C4A3" w14:textId="77777777" w:rsidR="00595931" w:rsidRDefault="00595931">
            <w:pPr>
              <w:pStyle w:val="NormalWeb"/>
              <w:spacing w:before="0" w:beforeAutospacing="0" w:after="0" w:afterAutospacing="0"/>
              <w:jc w:val="center"/>
            </w:pPr>
            <w:r>
              <w:rPr>
                <w:rFonts w:ascii="Helvetica" w:hAnsi="Helvetica"/>
                <w:color w:val="000000"/>
                <w:sz w:val="33"/>
                <w:szCs w:val="33"/>
              </w:rPr>
              <w:t>Won</w:t>
            </w:r>
          </w:p>
        </w:tc>
        <w:tc>
          <w:tcPr>
            <w:tcW w:w="1260"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37FC5F42" w14:textId="77777777" w:rsidR="00595931" w:rsidRDefault="00595931">
            <w:pPr>
              <w:pStyle w:val="NormalWeb"/>
              <w:spacing w:before="0" w:beforeAutospacing="0" w:after="0" w:afterAutospacing="0"/>
              <w:jc w:val="center"/>
            </w:pPr>
            <w:r>
              <w:rPr>
                <w:rFonts w:ascii="Helvetica" w:hAnsi="Helvetica"/>
                <w:color w:val="000000"/>
                <w:sz w:val="33"/>
                <w:szCs w:val="33"/>
              </w:rPr>
              <w:t>Lost</w:t>
            </w:r>
          </w:p>
        </w:tc>
      </w:tr>
      <w:tr w:rsidR="00595931" w14:paraId="61CC129F" w14:textId="77777777" w:rsidTr="00595931">
        <w:trPr>
          <w:trHeight w:val="1275"/>
          <w:jc w:val="center"/>
        </w:trPr>
        <w:tc>
          <w:tcPr>
            <w:tcW w:w="6765"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77510B6D" w14:textId="0A7297BB" w:rsidR="00595931" w:rsidRDefault="00595931">
            <w:pPr>
              <w:pStyle w:val="NormalWeb"/>
              <w:spacing w:before="0" w:beforeAutospacing="0" w:after="0" w:afterAutospacing="0"/>
              <w:jc w:val="center"/>
            </w:pPr>
            <w:r>
              <w:rPr>
                <w:rFonts w:ascii="Helvetica" w:hAnsi="Helvetica"/>
                <w:color w:val="000000"/>
                <w:sz w:val="33"/>
                <w:szCs w:val="33"/>
              </w:rPr>
              <w:t>Teams with less than 12 Dummy-Half Runs over their opposition (and greater than 0)</w:t>
            </w:r>
          </w:p>
        </w:tc>
        <w:tc>
          <w:tcPr>
            <w:tcW w:w="1245"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7B3057A5" w14:textId="77777777" w:rsidR="00595931" w:rsidRDefault="00595931">
            <w:pPr>
              <w:pStyle w:val="NormalWeb"/>
              <w:spacing w:before="0" w:beforeAutospacing="0" w:after="0" w:afterAutospacing="0"/>
              <w:jc w:val="center"/>
            </w:pPr>
            <w:r>
              <w:rPr>
                <w:rFonts w:ascii="Helvetica" w:hAnsi="Helvetica"/>
                <w:color w:val="000000"/>
                <w:sz w:val="33"/>
                <w:szCs w:val="33"/>
              </w:rPr>
              <w:t>67</w:t>
            </w:r>
          </w:p>
        </w:tc>
        <w:tc>
          <w:tcPr>
            <w:tcW w:w="1260"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089F494F" w14:textId="77777777" w:rsidR="00595931" w:rsidRDefault="00595931">
            <w:pPr>
              <w:pStyle w:val="NormalWeb"/>
              <w:spacing w:before="0" w:beforeAutospacing="0" w:after="0" w:afterAutospacing="0"/>
              <w:jc w:val="center"/>
            </w:pPr>
            <w:r>
              <w:rPr>
                <w:rFonts w:ascii="Helvetica" w:hAnsi="Helvetica"/>
                <w:color w:val="000000"/>
                <w:sz w:val="33"/>
                <w:szCs w:val="33"/>
              </w:rPr>
              <w:t>66</w:t>
            </w:r>
          </w:p>
        </w:tc>
      </w:tr>
      <w:tr w:rsidR="00595931" w14:paraId="77116047" w14:textId="77777777" w:rsidTr="00595931">
        <w:trPr>
          <w:trHeight w:val="945"/>
          <w:jc w:val="center"/>
        </w:trPr>
        <w:tc>
          <w:tcPr>
            <w:tcW w:w="6765"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6CF33D11" w14:textId="7367A8F4" w:rsidR="00595931" w:rsidRDefault="00595931">
            <w:pPr>
              <w:pStyle w:val="NormalWeb"/>
              <w:spacing w:before="0" w:beforeAutospacing="0" w:after="0" w:afterAutospacing="0"/>
              <w:jc w:val="center"/>
            </w:pPr>
            <w:r>
              <w:rPr>
                <w:rFonts w:ascii="Helvetica" w:hAnsi="Helvetica"/>
                <w:b/>
                <w:bCs/>
                <w:color w:val="000000"/>
                <w:sz w:val="33"/>
                <w:szCs w:val="33"/>
              </w:rPr>
              <w:t>Teams with 12 or more Dummy-Half Runs over their opposition</w:t>
            </w:r>
          </w:p>
        </w:tc>
        <w:tc>
          <w:tcPr>
            <w:tcW w:w="1245"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4A7AB72D" w14:textId="77777777" w:rsidR="00595931" w:rsidRDefault="00595931">
            <w:pPr>
              <w:pStyle w:val="NormalWeb"/>
              <w:spacing w:before="0" w:beforeAutospacing="0" w:after="0" w:afterAutospacing="0"/>
              <w:jc w:val="center"/>
            </w:pPr>
            <w:r>
              <w:rPr>
                <w:rFonts w:ascii="Helvetica" w:hAnsi="Helvetica"/>
                <w:b/>
                <w:bCs/>
                <w:color w:val="000000"/>
                <w:sz w:val="33"/>
                <w:szCs w:val="33"/>
              </w:rPr>
              <w:t>15</w:t>
            </w:r>
          </w:p>
        </w:tc>
        <w:tc>
          <w:tcPr>
            <w:tcW w:w="1260"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60D218E1" w14:textId="77777777" w:rsidR="00595931" w:rsidRDefault="00595931">
            <w:pPr>
              <w:pStyle w:val="NormalWeb"/>
              <w:spacing w:before="0" w:beforeAutospacing="0" w:after="0" w:afterAutospacing="0"/>
              <w:jc w:val="center"/>
            </w:pPr>
            <w:r>
              <w:rPr>
                <w:rFonts w:ascii="Helvetica" w:hAnsi="Helvetica"/>
                <w:b/>
                <w:bCs/>
                <w:color w:val="000000"/>
                <w:sz w:val="33"/>
                <w:szCs w:val="33"/>
              </w:rPr>
              <w:t>0</w:t>
            </w:r>
          </w:p>
        </w:tc>
      </w:tr>
    </w:tbl>
    <w:p w14:paraId="0789DAAA" w14:textId="77777777" w:rsidR="001B6F46" w:rsidRDefault="001B6F46" w:rsidP="00352F24">
      <w:pPr>
        <w:rPr>
          <w:rFonts w:ascii="Phosphate" w:hAnsi="Phosphate" w:cs="Phosphate"/>
          <w:b/>
          <w:color w:val="000000"/>
          <w:sz w:val="100"/>
          <w:szCs w:val="100"/>
        </w:rPr>
      </w:pPr>
    </w:p>
    <w:p w14:paraId="275118E0" w14:textId="596136A7" w:rsidR="00595931" w:rsidRDefault="00167562" w:rsidP="00BF6B1D">
      <w:pPr>
        <w:jc w:val="center"/>
        <w:rPr>
          <w:rFonts w:ascii="Helvetica" w:hAnsi="Helvetica" w:cs="Phosphate"/>
          <w:b/>
          <w:color w:val="000000"/>
          <w:sz w:val="100"/>
          <w:szCs w:val="100"/>
        </w:rPr>
      </w:pPr>
      <w:r>
        <w:rPr>
          <w:rFonts w:ascii="Helvetica" w:hAnsi="Helvetica" w:cs="Phosphate"/>
          <w:b/>
          <w:color w:val="000000"/>
          <w:sz w:val="100"/>
          <w:szCs w:val="100"/>
        </w:rPr>
        <w:t>DUMMY-HALF</w:t>
      </w:r>
      <w:r w:rsidR="00595931" w:rsidRPr="00167562">
        <w:rPr>
          <w:rFonts w:ascii="Helvetica" w:hAnsi="Helvetica" w:cs="Phosphate"/>
          <w:b/>
          <w:color w:val="000000"/>
          <w:sz w:val="100"/>
          <w:szCs w:val="100"/>
        </w:rPr>
        <w:t xml:space="preserve"> </w:t>
      </w:r>
      <w:r>
        <w:rPr>
          <w:rFonts w:ascii="Helvetica" w:hAnsi="Helvetica" w:cs="Phosphate"/>
          <w:b/>
          <w:color w:val="000000"/>
          <w:sz w:val="100"/>
          <w:szCs w:val="100"/>
        </w:rPr>
        <w:t>RUNS</w:t>
      </w:r>
    </w:p>
    <w:p w14:paraId="5740509B" w14:textId="017A978A" w:rsidR="00167562" w:rsidRPr="00167562" w:rsidRDefault="00167562" w:rsidP="00BF6B1D">
      <w:pPr>
        <w:jc w:val="center"/>
        <w:rPr>
          <w:rFonts w:ascii="Helvetica" w:hAnsi="Helvetica" w:cs="Phosphate"/>
          <w:b/>
          <w:color w:val="000000"/>
          <w:sz w:val="100"/>
          <w:szCs w:val="100"/>
        </w:rPr>
      </w:pPr>
      <w:r>
        <w:rPr>
          <w:rFonts w:ascii="Helvetica" w:hAnsi="Helvetica" w:cs="Phosphate"/>
          <w:b/>
          <w:color w:val="000000"/>
          <w:sz w:val="100"/>
          <w:szCs w:val="100"/>
        </w:rPr>
        <w:t>RULE</w:t>
      </w:r>
    </w:p>
    <w:p w14:paraId="7F93A96C" w14:textId="579E3D4C" w:rsidR="00BF6B1D" w:rsidRDefault="001525DD" w:rsidP="00595931">
      <w:pPr>
        <w:jc w:val="center"/>
        <w:rPr>
          <w:rFonts w:ascii="Helvetica" w:hAnsi="Helvetica" w:cs="Helvetica"/>
          <w:b/>
          <w:bCs/>
          <w:color w:val="000000"/>
          <w:sz w:val="52"/>
          <w:szCs w:val="52"/>
        </w:rPr>
      </w:pPr>
      <w:r>
        <w:rPr>
          <w:rFonts w:ascii="Helvetica" w:hAnsi="Helvetica" w:cs="Helvetica"/>
          <w:b/>
          <w:bCs/>
          <w:color w:val="000000"/>
          <w:sz w:val="40"/>
          <w:szCs w:val="40"/>
        </w:rPr>
        <w:t>In this season, any</w:t>
      </w:r>
      <w:r w:rsidRPr="00866AE7">
        <w:rPr>
          <w:rFonts w:ascii="Helvetica" w:hAnsi="Helvetica" w:cs="Helvetica"/>
          <w:b/>
          <w:bCs/>
          <w:color w:val="000000"/>
          <w:sz w:val="40"/>
          <w:szCs w:val="40"/>
        </w:rPr>
        <w:t xml:space="preserve"> </w:t>
      </w:r>
      <w:r w:rsidR="00595931" w:rsidRPr="00595931">
        <w:rPr>
          <w:rFonts w:ascii="Helvetica" w:hAnsi="Helvetica" w:cs="Helvetica"/>
          <w:b/>
          <w:bCs/>
          <w:color w:val="000000"/>
          <w:sz w:val="40"/>
          <w:szCs w:val="40"/>
        </w:rPr>
        <w:t xml:space="preserve">Final </w:t>
      </w:r>
      <w:proofErr w:type="gramStart"/>
      <w:r w:rsidR="00595931">
        <w:rPr>
          <w:rFonts w:ascii="Helvetica" w:hAnsi="Helvetica" w:cs="Helvetica"/>
          <w:b/>
          <w:bCs/>
          <w:color w:val="000000"/>
          <w:sz w:val="40"/>
          <w:szCs w:val="40"/>
        </w:rPr>
        <w:t>Eight</w:t>
      </w:r>
      <w:proofErr w:type="gramEnd"/>
      <w:r w:rsidR="00595931">
        <w:rPr>
          <w:rFonts w:ascii="Helvetica" w:hAnsi="Helvetica" w:cs="Helvetica"/>
          <w:b/>
          <w:bCs/>
          <w:color w:val="000000"/>
          <w:sz w:val="40"/>
          <w:szCs w:val="40"/>
        </w:rPr>
        <w:t xml:space="preserve"> team that had 12 or more dummy-half r</w:t>
      </w:r>
      <w:r w:rsidR="00595931" w:rsidRPr="00595931">
        <w:rPr>
          <w:rFonts w:ascii="Helvetica" w:hAnsi="Helvetica" w:cs="Helvetica"/>
          <w:b/>
          <w:bCs/>
          <w:color w:val="000000"/>
          <w:sz w:val="40"/>
          <w:szCs w:val="40"/>
        </w:rPr>
        <w:t>uns over their opposition always won that game.</w:t>
      </w:r>
      <w:r w:rsidR="00BF6B1D">
        <w:rPr>
          <w:rFonts w:ascii="Helvetica" w:hAnsi="Helvetica" w:cs="Helvetica"/>
          <w:b/>
          <w:bCs/>
          <w:color w:val="000000"/>
          <w:sz w:val="52"/>
          <w:szCs w:val="52"/>
        </w:rPr>
        <w:br w:type="page"/>
      </w:r>
    </w:p>
    <w:p w14:paraId="6793E923" w14:textId="280DBE97" w:rsidR="00BF6B1D" w:rsidRDefault="00595931" w:rsidP="00BF6B1D">
      <w:pPr>
        <w:jc w:val="center"/>
        <w:rPr>
          <w:rFonts w:ascii="Helvetica" w:hAnsi="Helvetica"/>
          <w:sz w:val="32"/>
          <w:lang w:val="en-AU"/>
        </w:rPr>
      </w:pPr>
      <w:r w:rsidRPr="00595931">
        <w:rPr>
          <w:rFonts w:ascii="Helvetica" w:hAnsi="Helvetica"/>
          <w:noProof/>
          <w:sz w:val="32"/>
          <w:lang w:val="en-AU" w:eastAsia="en-AU"/>
        </w:rPr>
        <w:lastRenderedPageBreak/>
        <w:drawing>
          <wp:inline distT="0" distB="0" distL="0" distR="0" wp14:anchorId="325566EC" wp14:editId="73C93443">
            <wp:extent cx="6642100" cy="1598930"/>
            <wp:effectExtent l="0" t="0" r="6350" b="1270"/>
            <wp:docPr id="30" name="Picture 30" descr="Girl and Boy characters with statistical bell curves on their guernseys standing left and right of  the words 'ALL RUN METRES'." title="Title ba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642100" cy="1598930"/>
                    </a:xfrm>
                    <a:prstGeom prst="rect">
                      <a:avLst/>
                    </a:prstGeom>
                  </pic:spPr>
                </pic:pic>
              </a:graphicData>
            </a:graphic>
          </wp:inline>
        </w:drawing>
      </w:r>
    </w:p>
    <w:p w14:paraId="0F8CD544" w14:textId="77777777" w:rsidR="00BF6B1D" w:rsidRDefault="00BF6B1D" w:rsidP="00BF6B1D">
      <w:pPr>
        <w:jc w:val="center"/>
        <w:rPr>
          <w:rFonts w:ascii="Helvetica" w:hAnsi="Helvetica"/>
          <w:sz w:val="32"/>
          <w:lang w:val="en-AU"/>
        </w:rPr>
      </w:pPr>
    </w:p>
    <w:p w14:paraId="7814226A" w14:textId="634D522F" w:rsidR="00BF6B1D" w:rsidRDefault="00595931" w:rsidP="00BF6B1D">
      <w:pPr>
        <w:rPr>
          <w:rFonts w:ascii="Helvetica" w:hAnsi="Helvetica"/>
          <w:sz w:val="32"/>
        </w:rPr>
      </w:pPr>
      <w:r w:rsidRPr="00595931">
        <w:rPr>
          <w:rFonts w:ascii="Helvetica" w:hAnsi="Helvetica"/>
          <w:b/>
          <w:bCs/>
          <w:sz w:val="32"/>
        </w:rPr>
        <w:t xml:space="preserve">All Run </w:t>
      </w:r>
      <w:proofErr w:type="spellStart"/>
      <w:r w:rsidRPr="00595931">
        <w:rPr>
          <w:rFonts w:ascii="Helvetica" w:hAnsi="Helvetica"/>
          <w:b/>
          <w:bCs/>
          <w:sz w:val="32"/>
        </w:rPr>
        <w:t>Metres</w:t>
      </w:r>
      <w:proofErr w:type="spellEnd"/>
      <w:r w:rsidRPr="00595931">
        <w:rPr>
          <w:rFonts w:ascii="Helvetica" w:hAnsi="Helvetica"/>
          <w:sz w:val="32"/>
        </w:rPr>
        <w:t xml:space="preserve"> is a measure of the total distance travelled by a team during a game. It </w:t>
      </w:r>
      <w:proofErr w:type="gramStart"/>
      <w:r w:rsidRPr="00595931">
        <w:rPr>
          <w:rFonts w:ascii="Helvetica" w:hAnsi="Helvetica"/>
          <w:sz w:val="32"/>
        </w:rPr>
        <w:t>is calculated</w:t>
      </w:r>
      <w:proofErr w:type="gramEnd"/>
      <w:r w:rsidRPr="00595931">
        <w:rPr>
          <w:rFonts w:ascii="Helvetica" w:hAnsi="Helvetica"/>
          <w:sz w:val="32"/>
        </w:rPr>
        <w:t xml:space="preserve"> by adding together the length of each run attempted by </w:t>
      </w:r>
      <w:r w:rsidR="00474306">
        <w:rPr>
          <w:rFonts w:ascii="Helvetica" w:hAnsi="Helvetica"/>
          <w:sz w:val="32"/>
        </w:rPr>
        <w:t>a</w:t>
      </w:r>
      <w:r w:rsidR="00EC393D">
        <w:rPr>
          <w:rFonts w:ascii="Helvetica" w:hAnsi="Helvetica"/>
          <w:sz w:val="32"/>
        </w:rPr>
        <w:t xml:space="preserve"> </w:t>
      </w:r>
      <w:r w:rsidRPr="00595931">
        <w:rPr>
          <w:rFonts w:ascii="Helvetica" w:hAnsi="Helvetica"/>
          <w:sz w:val="32"/>
        </w:rPr>
        <w:t xml:space="preserve">player during a game. All these individual distances </w:t>
      </w:r>
      <w:proofErr w:type="gramStart"/>
      <w:r w:rsidRPr="00595931">
        <w:rPr>
          <w:rFonts w:ascii="Helvetica" w:hAnsi="Helvetica"/>
          <w:sz w:val="32"/>
        </w:rPr>
        <w:t>are then summed up</w:t>
      </w:r>
      <w:proofErr w:type="gramEnd"/>
      <w:r w:rsidRPr="00595931">
        <w:rPr>
          <w:rFonts w:ascii="Helvetica" w:hAnsi="Helvetica"/>
          <w:sz w:val="32"/>
        </w:rPr>
        <w:t xml:space="preserve"> into a total for the team. A higher number means a team has a strong offence.</w:t>
      </w:r>
    </w:p>
    <w:p w14:paraId="0191F456" w14:textId="77777777" w:rsidR="00595931" w:rsidRDefault="00595931" w:rsidP="00BF6B1D">
      <w:pPr>
        <w:rPr>
          <w:rFonts w:ascii="Helvetica" w:hAnsi="Helvetica"/>
          <w:sz w:val="32"/>
        </w:rPr>
      </w:pPr>
    </w:p>
    <w:tbl>
      <w:tblPr>
        <w:tblW w:w="0" w:type="auto"/>
        <w:jc w:val="center"/>
        <w:tblCellMar>
          <w:left w:w="0" w:type="dxa"/>
          <w:right w:w="0" w:type="dxa"/>
        </w:tblCellMar>
        <w:tblLook w:val="04A0" w:firstRow="1" w:lastRow="0" w:firstColumn="1" w:lastColumn="0" w:noHBand="0" w:noVBand="1"/>
      </w:tblPr>
      <w:tblGrid>
        <w:gridCol w:w="7110"/>
        <w:gridCol w:w="1094"/>
        <w:gridCol w:w="1201"/>
      </w:tblGrid>
      <w:tr w:rsidR="00595931" w14:paraId="0CAB3BF8" w14:textId="77777777" w:rsidTr="000340CB">
        <w:trPr>
          <w:trHeight w:val="501"/>
          <w:jc w:val="center"/>
        </w:trPr>
        <w:tc>
          <w:tcPr>
            <w:tcW w:w="7110" w:type="dxa"/>
            <w:vMerge w:val="restart"/>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029C2793" w14:textId="77777777" w:rsidR="00595931" w:rsidRDefault="00595931">
            <w:pPr>
              <w:pStyle w:val="NormalWeb"/>
              <w:spacing w:before="0" w:beforeAutospacing="0" w:after="0" w:afterAutospacing="0"/>
              <w:jc w:val="center"/>
            </w:pPr>
            <w:r>
              <w:rPr>
                <w:rFonts w:ascii="Helvetica" w:hAnsi="Helvetica"/>
                <w:b/>
                <w:bCs/>
                <w:color w:val="000000"/>
                <w:sz w:val="33"/>
                <w:szCs w:val="33"/>
              </w:rPr>
              <w:t xml:space="preserve">Difference in All Run </w:t>
            </w:r>
            <w:proofErr w:type="spellStart"/>
            <w:r>
              <w:rPr>
                <w:rFonts w:ascii="Helvetica" w:hAnsi="Helvetica"/>
                <w:b/>
                <w:bCs/>
                <w:color w:val="000000"/>
                <w:sz w:val="33"/>
                <w:szCs w:val="33"/>
              </w:rPr>
              <w:t>Metres</w:t>
            </w:r>
            <w:proofErr w:type="spellEnd"/>
            <w:r>
              <w:rPr>
                <w:rFonts w:ascii="Helvetica" w:hAnsi="Helvetica"/>
                <w:b/>
                <w:bCs/>
                <w:color w:val="000000"/>
                <w:sz w:val="33"/>
                <w:szCs w:val="33"/>
              </w:rPr>
              <w:t xml:space="preserve"> per Game</w:t>
            </w:r>
          </w:p>
        </w:tc>
        <w:tc>
          <w:tcPr>
            <w:tcW w:w="2295" w:type="dxa"/>
            <w:gridSpan w:val="2"/>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3BA6E4FB" w14:textId="77777777" w:rsidR="00595931" w:rsidRDefault="00595931">
            <w:pPr>
              <w:pStyle w:val="NormalWeb"/>
              <w:spacing w:before="0" w:beforeAutospacing="0" w:after="0" w:afterAutospacing="0"/>
              <w:jc w:val="center"/>
            </w:pPr>
            <w:r>
              <w:rPr>
                <w:rFonts w:ascii="Helvetica" w:hAnsi="Helvetica"/>
                <w:color w:val="000000"/>
                <w:sz w:val="33"/>
                <w:szCs w:val="33"/>
              </w:rPr>
              <w:t>Total Games</w:t>
            </w:r>
          </w:p>
        </w:tc>
      </w:tr>
      <w:tr w:rsidR="00595931" w14:paraId="17570DAE" w14:textId="77777777" w:rsidTr="000340CB">
        <w:trPr>
          <w:trHeight w:val="227"/>
          <w:jc w:val="center"/>
        </w:trPr>
        <w:tc>
          <w:tcPr>
            <w:tcW w:w="0" w:type="auto"/>
            <w:vMerge/>
            <w:tcBorders>
              <w:top w:val="single" w:sz="6" w:space="0" w:color="164F86"/>
              <w:left w:val="single" w:sz="6" w:space="0" w:color="164F86"/>
              <w:bottom w:val="single" w:sz="6" w:space="0" w:color="164F86"/>
              <w:right w:val="single" w:sz="6" w:space="0" w:color="164F86"/>
            </w:tcBorders>
            <w:vAlign w:val="center"/>
            <w:hideMark/>
          </w:tcPr>
          <w:p w14:paraId="202847DA" w14:textId="77777777" w:rsidR="00595931" w:rsidRDefault="00595931"/>
        </w:tc>
        <w:tc>
          <w:tcPr>
            <w:tcW w:w="1094"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445936DC" w14:textId="77777777" w:rsidR="00595931" w:rsidRDefault="00595931">
            <w:pPr>
              <w:pStyle w:val="NormalWeb"/>
              <w:spacing w:before="0" w:beforeAutospacing="0" w:after="0" w:afterAutospacing="0"/>
              <w:jc w:val="center"/>
            </w:pPr>
            <w:r>
              <w:rPr>
                <w:rFonts w:ascii="Helvetica" w:hAnsi="Helvetica"/>
                <w:color w:val="000000"/>
                <w:sz w:val="33"/>
                <w:szCs w:val="33"/>
              </w:rPr>
              <w:t>Won</w:t>
            </w:r>
          </w:p>
        </w:tc>
        <w:tc>
          <w:tcPr>
            <w:tcW w:w="1201"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2D9A6665" w14:textId="77777777" w:rsidR="00595931" w:rsidRDefault="00595931">
            <w:pPr>
              <w:pStyle w:val="NormalWeb"/>
              <w:spacing w:before="0" w:beforeAutospacing="0" w:after="0" w:afterAutospacing="0"/>
              <w:jc w:val="center"/>
            </w:pPr>
            <w:r>
              <w:rPr>
                <w:rFonts w:ascii="Helvetica" w:hAnsi="Helvetica"/>
                <w:color w:val="000000"/>
                <w:sz w:val="33"/>
                <w:szCs w:val="33"/>
              </w:rPr>
              <w:t>Lost</w:t>
            </w:r>
          </w:p>
        </w:tc>
      </w:tr>
      <w:tr w:rsidR="00595931" w14:paraId="1F040C39" w14:textId="77777777" w:rsidTr="00595931">
        <w:trPr>
          <w:trHeight w:val="1065"/>
          <w:jc w:val="center"/>
        </w:trPr>
        <w:tc>
          <w:tcPr>
            <w:tcW w:w="7110"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01B48FA7" w14:textId="77777777" w:rsidR="00595931" w:rsidRDefault="00595931">
            <w:pPr>
              <w:pStyle w:val="NormalWeb"/>
              <w:spacing w:before="0" w:beforeAutospacing="0" w:after="0" w:afterAutospacing="0"/>
              <w:jc w:val="center"/>
            </w:pPr>
            <w:r>
              <w:rPr>
                <w:rFonts w:ascii="Helvetica" w:hAnsi="Helvetica"/>
                <w:color w:val="000000"/>
                <w:sz w:val="33"/>
                <w:szCs w:val="33"/>
              </w:rPr>
              <w:t xml:space="preserve">Teams that travelled less than 450 </w:t>
            </w:r>
            <w:proofErr w:type="spellStart"/>
            <w:r>
              <w:rPr>
                <w:rFonts w:ascii="Helvetica" w:hAnsi="Helvetica"/>
                <w:color w:val="000000"/>
                <w:sz w:val="33"/>
                <w:szCs w:val="33"/>
              </w:rPr>
              <w:t>metres</w:t>
            </w:r>
            <w:proofErr w:type="spellEnd"/>
            <w:r>
              <w:rPr>
                <w:rFonts w:ascii="Helvetica" w:hAnsi="Helvetica"/>
                <w:color w:val="000000"/>
                <w:sz w:val="33"/>
                <w:szCs w:val="33"/>
              </w:rPr>
              <w:t xml:space="preserve"> over their opposition in runs during a game</w:t>
            </w:r>
          </w:p>
        </w:tc>
        <w:tc>
          <w:tcPr>
            <w:tcW w:w="1094"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06F79911" w14:textId="77777777" w:rsidR="00595931" w:rsidRDefault="00595931">
            <w:pPr>
              <w:pStyle w:val="NormalWeb"/>
              <w:spacing w:before="0" w:beforeAutospacing="0" w:after="0" w:afterAutospacing="0"/>
              <w:jc w:val="center"/>
            </w:pPr>
            <w:r>
              <w:rPr>
                <w:rFonts w:ascii="Helvetica" w:hAnsi="Helvetica"/>
                <w:color w:val="000000"/>
                <w:sz w:val="33"/>
                <w:szCs w:val="33"/>
              </w:rPr>
              <w:t>83</w:t>
            </w:r>
          </w:p>
        </w:tc>
        <w:tc>
          <w:tcPr>
            <w:tcW w:w="1201"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63B7D8C6" w14:textId="77777777" w:rsidR="00595931" w:rsidRDefault="00595931">
            <w:pPr>
              <w:pStyle w:val="NormalWeb"/>
              <w:spacing w:before="0" w:beforeAutospacing="0" w:after="0" w:afterAutospacing="0"/>
              <w:jc w:val="center"/>
            </w:pPr>
            <w:r>
              <w:rPr>
                <w:rFonts w:ascii="Helvetica" w:hAnsi="Helvetica"/>
                <w:color w:val="000000"/>
                <w:sz w:val="33"/>
                <w:szCs w:val="33"/>
              </w:rPr>
              <w:t>43</w:t>
            </w:r>
          </w:p>
        </w:tc>
      </w:tr>
      <w:tr w:rsidR="00595931" w14:paraId="4E08247D" w14:textId="77777777" w:rsidTr="00595931">
        <w:trPr>
          <w:trHeight w:val="1080"/>
          <w:jc w:val="center"/>
        </w:trPr>
        <w:tc>
          <w:tcPr>
            <w:tcW w:w="7110"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7955AB43" w14:textId="77777777" w:rsidR="00595931" w:rsidRDefault="00595931">
            <w:pPr>
              <w:pStyle w:val="NormalWeb"/>
              <w:spacing w:before="0" w:beforeAutospacing="0" w:after="0" w:afterAutospacing="0"/>
              <w:jc w:val="center"/>
            </w:pPr>
            <w:r>
              <w:rPr>
                <w:rFonts w:ascii="Helvetica" w:hAnsi="Helvetica"/>
                <w:b/>
                <w:bCs/>
                <w:color w:val="000000"/>
                <w:sz w:val="33"/>
                <w:szCs w:val="33"/>
              </w:rPr>
              <w:t xml:space="preserve">Teams that travelled 450 </w:t>
            </w:r>
            <w:proofErr w:type="spellStart"/>
            <w:r>
              <w:rPr>
                <w:rFonts w:ascii="Helvetica" w:hAnsi="Helvetica"/>
                <w:b/>
                <w:bCs/>
                <w:color w:val="000000"/>
                <w:sz w:val="33"/>
                <w:szCs w:val="33"/>
              </w:rPr>
              <w:t>metres</w:t>
            </w:r>
            <w:proofErr w:type="spellEnd"/>
            <w:r>
              <w:rPr>
                <w:rFonts w:ascii="Helvetica" w:hAnsi="Helvetica"/>
                <w:b/>
                <w:bCs/>
                <w:color w:val="000000"/>
                <w:sz w:val="33"/>
                <w:szCs w:val="33"/>
              </w:rPr>
              <w:t xml:space="preserve"> or more over their opposition in runs during a game</w:t>
            </w:r>
          </w:p>
        </w:tc>
        <w:tc>
          <w:tcPr>
            <w:tcW w:w="1094"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66983142" w14:textId="77777777" w:rsidR="00595931" w:rsidRDefault="00595931">
            <w:pPr>
              <w:pStyle w:val="NormalWeb"/>
              <w:spacing w:before="0" w:beforeAutospacing="0" w:after="0" w:afterAutospacing="0"/>
              <w:jc w:val="center"/>
            </w:pPr>
            <w:r>
              <w:rPr>
                <w:rFonts w:ascii="Helvetica" w:hAnsi="Helvetica"/>
                <w:b/>
                <w:bCs/>
                <w:color w:val="000000"/>
                <w:sz w:val="33"/>
                <w:szCs w:val="33"/>
              </w:rPr>
              <w:t>27</w:t>
            </w:r>
          </w:p>
        </w:tc>
        <w:tc>
          <w:tcPr>
            <w:tcW w:w="1201"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77A69DFF" w14:textId="77777777" w:rsidR="00595931" w:rsidRDefault="00595931">
            <w:pPr>
              <w:pStyle w:val="NormalWeb"/>
              <w:spacing w:before="0" w:beforeAutospacing="0" w:after="0" w:afterAutospacing="0"/>
              <w:jc w:val="center"/>
            </w:pPr>
            <w:r>
              <w:rPr>
                <w:rFonts w:ascii="Helvetica" w:hAnsi="Helvetica"/>
                <w:b/>
                <w:bCs/>
                <w:color w:val="000000"/>
                <w:sz w:val="33"/>
                <w:szCs w:val="33"/>
              </w:rPr>
              <w:t>0</w:t>
            </w:r>
          </w:p>
        </w:tc>
      </w:tr>
    </w:tbl>
    <w:p w14:paraId="3560E123" w14:textId="77777777" w:rsidR="00595931" w:rsidRDefault="00595931" w:rsidP="00595931">
      <w:pPr>
        <w:jc w:val="center"/>
        <w:rPr>
          <w:rFonts w:ascii="Phosphate" w:hAnsi="Phosphate" w:cs="Phosphate"/>
          <w:b/>
          <w:color w:val="000000"/>
          <w:sz w:val="100"/>
          <w:szCs w:val="100"/>
        </w:rPr>
      </w:pPr>
    </w:p>
    <w:p w14:paraId="116981AE" w14:textId="3B44026D" w:rsidR="00595931" w:rsidRPr="00167562" w:rsidRDefault="00167562" w:rsidP="00595931">
      <w:pPr>
        <w:jc w:val="center"/>
        <w:rPr>
          <w:rFonts w:ascii="Helvetica" w:hAnsi="Helvetica" w:cs="Phosphate"/>
          <w:b/>
          <w:color w:val="000000"/>
          <w:sz w:val="96"/>
          <w:szCs w:val="100"/>
        </w:rPr>
      </w:pPr>
      <w:r w:rsidRPr="00167562">
        <w:rPr>
          <w:rFonts w:ascii="Helvetica" w:hAnsi="Helvetica" w:cs="Phosphate"/>
          <w:b/>
          <w:color w:val="000000"/>
          <w:sz w:val="96"/>
          <w:szCs w:val="100"/>
        </w:rPr>
        <w:t xml:space="preserve">ALL RUN </w:t>
      </w:r>
      <w:proofErr w:type="spellStart"/>
      <w:r w:rsidRPr="00167562">
        <w:rPr>
          <w:rFonts w:ascii="Helvetica" w:hAnsi="Helvetica" w:cs="Phosphate"/>
          <w:b/>
          <w:color w:val="000000"/>
          <w:sz w:val="96"/>
          <w:szCs w:val="100"/>
        </w:rPr>
        <w:t>METRES</w:t>
      </w:r>
      <w:proofErr w:type="spellEnd"/>
      <w:r w:rsidRPr="00167562">
        <w:rPr>
          <w:rFonts w:ascii="Helvetica" w:hAnsi="Helvetica" w:cs="Phosphate"/>
          <w:b/>
          <w:color w:val="000000"/>
          <w:sz w:val="96"/>
          <w:szCs w:val="100"/>
        </w:rPr>
        <w:t xml:space="preserve"> RULE</w:t>
      </w:r>
    </w:p>
    <w:p w14:paraId="2BC9C1B5" w14:textId="6D62C7B7" w:rsidR="001B6F46" w:rsidRDefault="001525DD" w:rsidP="00595931">
      <w:pPr>
        <w:jc w:val="center"/>
        <w:rPr>
          <w:rFonts w:ascii="Helvetica" w:hAnsi="Helvetica" w:cs="Helvetica"/>
          <w:b/>
          <w:bCs/>
          <w:color w:val="000000"/>
          <w:sz w:val="48"/>
          <w:szCs w:val="48"/>
        </w:rPr>
      </w:pPr>
      <w:r>
        <w:rPr>
          <w:rFonts w:ascii="Helvetica" w:hAnsi="Helvetica" w:cs="Helvetica"/>
          <w:b/>
          <w:bCs/>
          <w:color w:val="000000"/>
          <w:sz w:val="40"/>
          <w:szCs w:val="40"/>
        </w:rPr>
        <w:t>In this season, any</w:t>
      </w:r>
      <w:r w:rsidRPr="00866AE7">
        <w:rPr>
          <w:rFonts w:ascii="Helvetica" w:hAnsi="Helvetica" w:cs="Helvetica"/>
          <w:b/>
          <w:bCs/>
          <w:color w:val="000000"/>
          <w:sz w:val="40"/>
          <w:szCs w:val="40"/>
        </w:rPr>
        <w:t xml:space="preserve"> </w:t>
      </w:r>
      <w:r w:rsidR="00595931" w:rsidRPr="00595931">
        <w:rPr>
          <w:rFonts w:ascii="Helvetica" w:hAnsi="Helvetica" w:cs="Helvetica"/>
          <w:b/>
          <w:bCs/>
          <w:color w:val="000000"/>
          <w:sz w:val="40"/>
          <w:szCs w:val="40"/>
        </w:rPr>
        <w:t xml:space="preserve">Final </w:t>
      </w:r>
      <w:proofErr w:type="gramStart"/>
      <w:r w:rsidR="00595931" w:rsidRPr="00595931">
        <w:rPr>
          <w:rFonts w:ascii="Helvetica" w:hAnsi="Helvetica" w:cs="Helvetica"/>
          <w:b/>
          <w:bCs/>
          <w:color w:val="000000"/>
          <w:sz w:val="40"/>
          <w:szCs w:val="40"/>
        </w:rPr>
        <w:t>Eight</w:t>
      </w:r>
      <w:proofErr w:type="gramEnd"/>
      <w:r w:rsidR="00595931" w:rsidRPr="00595931">
        <w:rPr>
          <w:rFonts w:ascii="Helvetica" w:hAnsi="Helvetica" w:cs="Helvetica"/>
          <w:b/>
          <w:bCs/>
          <w:color w:val="000000"/>
          <w:sz w:val="40"/>
          <w:szCs w:val="40"/>
        </w:rPr>
        <w:t xml:space="preserve"> team that travelled 450 </w:t>
      </w:r>
      <w:proofErr w:type="spellStart"/>
      <w:r w:rsidR="00595931" w:rsidRPr="00595931">
        <w:rPr>
          <w:rFonts w:ascii="Helvetica" w:hAnsi="Helvetica" w:cs="Helvetica"/>
          <w:b/>
          <w:bCs/>
          <w:color w:val="000000"/>
          <w:sz w:val="40"/>
          <w:szCs w:val="40"/>
        </w:rPr>
        <w:t>metres</w:t>
      </w:r>
      <w:proofErr w:type="spellEnd"/>
      <w:r w:rsidR="00595931" w:rsidRPr="00595931">
        <w:rPr>
          <w:rFonts w:ascii="Helvetica" w:hAnsi="Helvetica" w:cs="Helvetica"/>
          <w:b/>
          <w:bCs/>
          <w:color w:val="000000"/>
          <w:sz w:val="40"/>
          <w:szCs w:val="40"/>
        </w:rPr>
        <w:t xml:space="preserve"> or more over their opposition in runs always won that game.</w:t>
      </w:r>
      <w:r w:rsidR="001B6F46">
        <w:rPr>
          <w:rFonts w:ascii="Helvetica" w:hAnsi="Helvetica" w:cs="Helvetica"/>
          <w:b/>
          <w:bCs/>
          <w:color w:val="000000"/>
          <w:sz w:val="48"/>
          <w:szCs w:val="48"/>
        </w:rPr>
        <w:br w:type="page"/>
      </w:r>
    </w:p>
    <w:p w14:paraId="22EA4F56" w14:textId="5E17CDCF" w:rsidR="001B6F46" w:rsidRDefault="00595931">
      <w:pPr>
        <w:rPr>
          <w:rFonts w:ascii="Helvetica" w:hAnsi="Helvetica" w:cs="Helvetica"/>
          <w:b/>
          <w:bCs/>
          <w:color w:val="000000"/>
          <w:sz w:val="48"/>
          <w:szCs w:val="48"/>
        </w:rPr>
      </w:pPr>
      <w:r w:rsidRPr="00595931">
        <w:rPr>
          <w:rFonts w:ascii="Helvetica" w:hAnsi="Helvetica" w:cs="Helvetica"/>
          <w:b/>
          <w:bCs/>
          <w:noProof/>
          <w:color w:val="000000"/>
          <w:sz w:val="48"/>
          <w:szCs w:val="48"/>
          <w:lang w:val="en-AU" w:eastAsia="en-AU"/>
        </w:rPr>
        <w:lastRenderedPageBreak/>
        <w:drawing>
          <wp:inline distT="0" distB="0" distL="0" distR="0" wp14:anchorId="523F733D" wp14:editId="64A86786">
            <wp:extent cx="6642100" cy="1598930"/>
            <wp:effectExtent l="0" t="0" r="6350" b="1270"/>
            <wp:docPr id="31" name="Picture 31" descr="Girl and Boy characters with statistical bell curves on their guernseys standing left and right of  the words 'FIELD GOALS'." title="Title bar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642100" cy="1598930"/>
                    </a:xfrm>
                    <a:prstGeom prst="rect">
                      <a:avLst/>
                    </a:prstGeom>
                  </pic:spPr>
                </pic:pic>
              </a:graphicData>
            </a:graphic>
          </wp:inline>
        </w:drawing>
      </w:r>
    </w:p>
    <w:p w14:paraId="6FBF2ED5" w14:textId="77777777" w:rsidR="00D23DB0" w:rsidRDefault="00D23DB0">
      <w:pPr>
        <w:rPr>
          <w:rFonts w:ascii="Helvetica" w:hAnsi="Helvetica" w:cs="Helvetica"/>
          <w:b/>
          <w:bCs/>
          <w:color w:val="000000"/>
          <w:sz w:val="32"/>
          <w:szCs w:val="48"/>
        </w:rPr>
      </w:pPr>
    </w:p>
    <w:p w14:paraId="746D6AE0" w14:textId="3728CC67" w:rsidR="00595931" w:rsidRDefault="00595931">
      <w:pPr>
        <w:rPr>
          <w:rFonts w:ascii="Helvetica" w:hAnsi="Helvetica" w:cs="Helvetica"/>
          <w:bCs/>
          <w:color w:val="000000"/>
          <w:sz w:val="32"/>
          <w:szCs w:val="48"/>
        </w:rPr>
      </w:pPr>
      <w:proofErr w:type="gramStart"/>
      <w:r w:rsidRPr="00595931">
        <w:rPr>
          <w:rFonts w:ascii="Helvetica" w:hAnsi="Helvetica" w:cs="Helvetica"/>
          <w:b/>
          <w:bCs/>
          <w:color w:val="000000"/>
          <w:sz w:val="32"/>
          <w:szCs w:val="48"/>
        </w:rPr>
        <w:t>Field Goals</w:t>
      </w:r>
      <w:proofErr w:type="gramEnd"/>
      <w:r w:rsidRPr="00595931">
        <w:rPr>
          <w:rFonts w:ascii="Helvetica" w:hAnsi="Helvetica" w:cs="Helvetica"/>
          <w:bCs/>
          <w:color w:val="000000"/>
          <w:sz w:val="32"/>
          <w:szCs w:val="48"/>
        </w:rPr>
        <w:t xml:space="preserve"> are </w:t>
      </w:r>
      <w:proofErr w:type="gramStart"/>
      <w:r w:rsidRPr="00595931">
        <w:rPr>
          <w:rFonts w:ascii="Helvetica" w:hAnsi="Helvetica" w:cs="Helvetica"/>
          <w:bCs/>
          <w:color w:val="000000"/>
          <w:sz w:val="32"/>
          <w:szCs w:val="48"/>
        </w:rPr>
        <w:t>when</w:t>
      </w:r>
      <w:proofErr w:type="gramEnd"/>
      <w:r w:rsidRPr="00595931">
        <w:rPr>
          <w:rFonts w:ascii="Helvetica" w:hAnsi="Helvetica" w:cs="Helvetica"/>
          <w:bCs/>
          <w:color w:val="000000"/>
          <w:sz w:val="32"/>
          <w:szCs w:val="48"/>
        </w:rPr>
        <w:t xml:space="preserve"> a player drops the ball on the ground in front of them and kicks it after it bounces. If the ball travels cleanly between the goal posts then it is worth 1 point. It </w:t>
      </w:r>
      <w:proofErr w:type="gramStart"/>
      <w:r w:rsidRPr="00595931">
        <w:rPr>
          <w:rFonts w:ascii="Helvetica" w:hAnsi="Helvetica" w:cs="Helvetica"/>
          <w:bCs/>
          <w:color w:val="000000"/>
          <w:sz w:val="32"/>
          <w:szCs w:val="48"/>
        </w:rPr>
        <w:t>is commonly used</w:t>
      </w:r>
      <w:proofErr w:type="gramEnd"/>
      <w:r w:rsidRPr="00595931">
        <w:rPr>
          <w:rFonts w:ascii="Helvetica" w:hAnsi="Helvetica" w:cs="Helvetica"/>
          <w:bCs/>
          <w:color w:val="000000"/>
          <w:sz w:val="32"/>
          <w:szCs w:val="48"/>
        </w:rPr>
        <w:t xml:space="preserve"> as a way to break tied scores.</w:t>
      </w:r>
    </w:p>
    <w:p w14:paraId="14748E67" w14:textId="77777777" w:rsidR="00D23DB0" w:rsidRDefault="00D23DB0">
      <w:pPr>
        <w:rPr>
          <w:rFonts w:ascii="Helvetica" w:hAnsi="Helvetica" w:cs="Helvetica"/>
          <w:bCs/>
          <w:color w:val="000000"/>
          <w:sz w:val="32"/>
          <w:szCs w:val="48"/>
        </w:rPr>
      </w:pPr>
    </w:p>
    <w:tbl>
      <w:tblPr>
        <w:tblW w:w="0" w:type="auto"/>
        <w:jc w:val="center"/>
        <w:tblCellMar>
          <w:left w:w="0" w:type="dxa"/>
          <w:right w:w="0" w:type="dxa"/>
        </w:tblCellMar>
        <w:tblLook w:val="04A0" w:firstRow="1" w:lastRow="0" w:firstColumn="1" w:lastColumn="0" w:noHBand="0" w:noVBand="1"/>
      </w:tblPr>
      <w:tblGrid>
        <w:gridCol w:w="7350"/>
        <w:gridCol w:w="1070"/>
        <w:gridCol w:w="985"/>
      </w:tblGrid>
      <w:tr w:rsidR="00595931" w14:paraId="451C4B63" w14:textId="77777777" w:rsidTr="00595931">
        <w:trPr>
          <w:trHeight w:val="465"/>
          <w:jc w:val="center"/>
        </w:trPr>
        <w:tc>
          <w:tcPr>
            <w:tcW w:w="7350" w:type="dxa"/>
            <w:vMerge w:val="restart"/>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5E3B8670" w14:textId="77777777" w:rsidR="00595931" w:rsidRDefault="00595931">
            <w:pPr>
              <w:pStyle w:val="NormalWeb"/>
              <w:spacing w:before="0" w:beforeAutospacing="0" w:after="0" w:afterAutospacing="0"/>
              <w:jc w:val="center"/>
            </w:pPr>
            <w:r>
              <w:rPr>
                <w:rFonts w:ascii="Helvetica" w:hAnsi="Helvetica"/>
                <w:b/>
                <w:bCs/>
                <w:color w:val="000000"/>
                <w:sz w:val="33"/>
                <w:szCs w:val="33"/>
              </w:rPr>
              <w:t>Field Goals per Game</w:t>
            </w:r>
          </w:p>
        </w:tc>
        <w:tc>
          <w:tcPr>
            <w:tcW w:w="2055" w:type="dxa"/>
            <w:gridSpan w:val="2"/>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2CA15A92" w14:textId="77777777" w:rsidR="00595931" w:rsidRDefault="00595931">
            <w:pPr>
              <w:pStyle w:val="NormalWeb"/>
              <w:spacing w:before="0" w:beforeAutospacing="0" w:after="0" w:afterAutospacing="0"/>
              <w:jc w:val="center"/>
            </w:pPr>
            <w:r>
              <w:rPr>
                <w:rFonts w:ascii="Helvetica" w:hAnsi="Helvetica"/>
                <w:color w:val="000000"/>
                <w:sz w:val="33"/>
                <w:szCs w:val="33"/>
              </w:rPr>
              <w:t>Total Games</w:t>
            </w:r>
          </w:p>
        </w:tc>
      </w:tr>
      <w:tr w:rsidR="00595931" w14:paraId="0E1FAB74" w14:textId="77777777" w:rsidTr="00187AE1">
        <w:trPr>
          <w:trHeight w:val="153"/>
          <w:jc w:val="center"/>
        </w:trPr>
        <w:tc>
          <w:tcPr>
            <w:tcW w:w="0" w:type="auto"/>
            <w:vMerge/>
            <w:tcBorders>
              <w:top w:val="single" w:sz="6" w:space="0" w:color="164F86"/>
              <w:left w:val="single" w:sz="6" w:space="0" w:color="164F86"/>
              <w:bottom w:val="single" w:sz="6" w:space="0" w:color="164F86"/>
              <w:right w:val="single" w:sz="6" w:space="0" w:color="164F86"/>
            </w:tcBorders>
            <w:vAlign w:val="center"/>
            <w:hideMark/>
          </w:tcPr>
          <w:p w14:paraId="6984DF37" w14:textId="77777777" w:rsidR="00595931" w:rsidRDefault="00595931"/>
        </w:tc>
        <w:tc>
          <w:tcPr>
            <w:tcW w:w="1070"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29744169" w14:textId="77777777" w:rsidR="00595931" w:rsidRDefault="00595931">
            <w:pPr>
              <w:pStyle w:val="NormalWeb"/>
              <w:spacing w:before="0" w:beforeAutospacing="0" w:after="0" w:afterAutospacing="0"/>
              <w:jc w:val="center"/>
            </w:pPr>
            <w:r>
              <w:rPr>
                <w:rFonts w:ascii="Helvetica" w:hAnsi="Helvetica"/>
                <w:color w:val="000000"/>
                <w:sz w:val="33"/>
                <w:szCs w:val="33"/>
              </w:rPr>
              <w:t>Won</w:t>
            </w:r>
          </w:p>
        </w:tc>
        <w:tc>
          <w:tcPr>
            <w:tcW w:w="985"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6BFE195B" w14:textId="77777777" w:rsidR="00595931" w:rsidRDefault="00595931">
            <w:pPr>
              <w:pStyle w:val="NormalWeb"/>
              <w:spacing w:before="0" w:beforeAutospacing="0" w:after="0" w:afterAutospacing="0"/>
              <w:jc w:val="center"/>
            </w:pPr>
            <w:r>
              <w:rPr>
                <w:rFonts w:ascii="Helvetica" w:hAnsi="Helvetica"/>
                <w:color w:val="000000"/>
                <w:sz w:val="33"/>
                <w:szCs w:val="33"/>
              </w:rPr>
              <w:t>Lost</w:t>
            </w:r>
          </w:p>
        </w:tc>
      </w:tr>
      <w:tr w:rsidR="00595931" w14:paraId="6FD2961D" w14:textId="77777777" w:rsidTr="00187AE1">
        <w:trPr>
          <w:trHeight w:val="486"/>
          <w:jc w:val="center"/>
        </w:trPr>
        <w:tc>
          <w:tcPr>
            <w:tcW w:w="7350"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70012A20" w14:textId="77777777" w:rsidR="00595931" w:rsidRDefault="00595931">
            <w:pPr>
              <w:pStyle w:val="NormalWeb"/>
              <w:spacing w:before="0" w:beforeAutospacing="0" w:after="0" w:afterAutospacing="0"/>
              <w:jc w:val="center"/>
            </w:pPr>
            <w:r>
              <w:rPr>
                <w:rFonts w:ascii="Helvetica" w:hAnsi="Helvetica"/>
                <w:b/>
                <w:bCs/>
                <w:color w:val="000000"/>
                <w:sz w:val="33"/>
                <w:szCs w:val="33"/>
              </w:rPr>
              <w:t>Final Eight teams that were 1 or more field goals up over their opposition</w:t>
            </w:r>
          </w:p>
        </w:tc>
        <w:tc>
          <w:tcPr>
            <w:tcW w:w="1070"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77B9F52C" w14:textId="77777777" w:rsidR="00595931" w:rsidRDefault="00595931">
            <w:pPr>
              <w:pStyle w:val="NormalWeb"/>
              <w:spacing w:before="0" w:beforeAutospacing="0" w:after="0" w:afterAutospacing="0"/>
              <w:jc w:val="center"/>
            </w:pPr>
            <w:r>
              <w:rPr>
                <w:rFonts w:ascii="Helvetica" w:hAnsi="Helvetica"/>
                <w:b/>
                <w:bCs/>
                <w:color w:val="000000"/>
                <w:sz w:val="33"/>
                <w:szCs w:val="33"/>
              </w:rPr>
              <w:t>23</w:t>
            </w:r>
          </w:p>
        </w:tc>
        <w:tc>
          <w:tcPr>
            <w:tcW w:w="985"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33FF9A63" w14:textId="77777777" w:rsidR="00595931" w:rsidRDefault="00595931">
            <w:pPr>
              <w:pStyle w:val="NormalWeb"/>
              <w:spacing w:before="0" w:beforeAutospacing="0" w:after="0" w:afterAutospacing="0"/>
              <w:jc w:val="center"/>
            </w:pPr>
            <w:r>
              <w:rPr>
                <w:rFonts w:ascii="Helvetica" w:hAnsi="Helvetica"/>
                <w:b/>
                <w:bCs/>
                <w:color w:val="000000"/>
                <w:sz w:val="33"/>
                <w:szCs w:val="33"/>
              </w:rPr>
              <w:t>0</w:t>
            </w:r>
          </w:p>
        </w:tc>
      </w:tr>
    </w:tbl>
    <w:p w14:paraId="2080BD8F" w14:textId="77777777" w:rsidR="00595931" w:rsidRPr="00187AE1" w:rsidRDefault="00595931" w:rsidP="00595931">
      <w:pPr>
        <w:rPr>
          <w:rFonts w:ascii="Phosphate" w:hAnsi="Phosphate" w:cs="Phosphate"/>
          <w:b/>
          <w:color w:val="000000"/>
          <w:sz w:val="20"/>
          <w:szCs w:val="20"/>
        </w:rPr>
      </w:pPr>
    </w:p>
    <w:p w14:paraId="5687C3FB" w14:textId="77777777" w:rsidR="00D23DB0" w:rsidRDefault="00D23DB0" w:rsidP="001F278E">
      <w:pPr>
        <w:jc w:val="center"/>
        <w:rPr>
          <w:rFonts w:ascii="Helvetica" w:hAnsi="Helvetica" w:cs="Phosphate"/>
          <w:b/>
          <w:color w:val="000000"/>
          <w:sz w:val="100"/>
          <w:szCs w:val="100"/>
        </w:rPr>
      </w:pPr>
    </w:p>
    <w:p w14:paraId="160234D0" w14:textId="070CAE4B" w:rsidR="00595931" w:rsidRPr="00167562" w:rsidRDefault="00167562" w:rsidP="001F278E">
      <w:pPr>
        <w:jc w:val="center"/>
        <w:rPr>
          <w:rFonts w:ascii="Helvetica" w:hAnsi="Helvetica" w:cs="Phosphate"/>
          <w:b/>
          <w:color w:val="000000"/>
          <w:sz w:val="100"/>
          <w:szCs w:val="100"/>
        </w:rPr>
      </w:pPr>
      <w:r>
        <w:rPr>
          <w:rFonts w:ascii="Helvetica" w:hAnsi="Helvetica" w:cs="Phosphate"/>
          <w:b/>
          <w:color w:val="000000"/>
          <w:sz w:val="100"/>
          <w:szCs w:val="100"/>
        </w:rPr>
        <w:t>FIELD GOAL RULE</w:t>
      </w:r>
    </w:p>
    <w:p w14:paraId="73EB09F9" w14:textId="42182A2A" w:rsidR="00D23DB0" w:rsidRDefault="001525DD" w:rsidP="00187AE1">
      <w:pPr>
        <w:jc w:val="center"/>
        <w:rPr>
          <w:rFonts w:ascii="Helvetica" w:hAnsi="Helvetica" w:cs="Helvetica"/>
          <w:b/>
          <w:bCs/>
          <w:color w:val="000000"/>
          <w:sz w:val="40"/>
          <w:szCs w:val="40"/>
        </w:rPr>
      </w:pPr>
      <w:r>
        <w:rPr>
          <w:rFonts w:ascii="Helvetica" w:hAnsi="Helvetica" w:cs="Helvetica"/>
          <w:b/>
          <w:bCs/>
          <w:color w:val="000000"/>
          <w:sz w:val="40"/>
          <w:szCs w:val="40"/>
        </w:rPr>
        <w:t>In this season, any</w:t>
      </w:r>
      <w:r w:rsidRPr="00866AE7">
        <w:rPr>
          <w:rFonts w:ascii="Helvetica" w:hAnsi="Helvetica" w:cs="Helvetica"/>
          <w:b/>
          <w:bCs/>
          <w:color w:val="000000"/>
          <w:sz w:val="40"/>
          <w:szCs w:val="40"/>
        </w:rPr>
        <w:t xml:space="preserve"> </w:t>
      </w:r>
      <w:r w:rsidR="00595931" w:rsidRPr="00595931">
        <w:rPr>
          <w:rFonts w:ascii="Helvetica" w:hAnsi="Helvetica" w:cs="Helvetica"/>
          <w:b/>
          <w:bCs/>
          <w:color w:val="000000"/>
          <w:sz w:val="40"/>
          <w:szCs w:val="40"/>
        </w:rPr>
        <w:t xml:space="preserve">Final </w:t>
      </w:r>
      <w:proofErr w:type="gramStart"/>
      <w:r w:rsidR="00595931" w:rsidRPr="00595931">
        <w:rPr>
          <w:rFonts w:ascii="Helvetica" w:hAnsi="Helvetica" w:cs="Helvetica"/>
          <w:b/>
          <w:bCs/>
          <w:color w:val="000000"/>
          <w:sz w:val="40"/>
          <w:szCs w:val="40"/>
        </w:rPr>
        <w:t>Eight</w:t>
      </w:r>
      <w:proofErr w:type="gramEnd"/>
      <w:r w:rsidR="00595931" w:rsidRPr="00595931">
        <w:rPr>
          <w:rFonts w:ascii="Helvetica" w:hAnsi="Helvetica" w:cs="Helvetica"/>
          <w:b/>
          <w:bCs/>
          <w:color w:val="000000"/>
          <w:sz w:val="40"/>
          <w:szCs w:val="40"/>
        </w:rPr>
        <w:t xml:space="preserve"> team that kicked 1 or more Field Goals over their </w:t>
      </w:r>
      <w:r w:rsidR="00C74DB0">
        <w:rPr>
          <w:rFonts w:ascii="Helvetica" w:hAnsi="Helvetica" w:cs="Helvetica"/>
          <w:b/>
          <w:bCs/>
          <w:color w:val="000000"/>
          <w:sz w:val="40"/>
          <w:szCs w:val="40"/>
        </w:rPr>
        <w:t xml:space="preserve">opposition always won that game, with the exception of the </w:t>
      </w:r>
      <w:proofErr w:type="spellStart"/>
      <w:r w:rsidR="00C74DB0">
        <w:rPr>
          <w:rFonts w:ascii="Helvetica" w:hAnsi="Helvetica" w:cs="Helvetica"/>
          <w:b/>
          <w:bCs/>
          <w:color w:val="000000"/>
          <w:sz w:val="40"/>
          <w:szCs w:val="40"/>
        </w:rPr>
        <w:t>Spitzes</w:t>
      </w:r>
      <w:proofErr w:type="spellEnd"/>
      <w:r w:rsidR="00C74DB0">
        <w:rPr>
          <w:rFonts w:ascii="Helvetica" w:hAnsi="Helvetica" w:cs="Helvetica"/>
          <w:b/>
          <w:bCs/>
          <w:color w:val="000000"/>
          <w:sz w:val="40"/>
          <w:szCs w:val="40"/>
        </w:rPr>
        <w:t>.</w:t>
      </w:r>
    </w:p>
    <w:p w14:paraId="3416672C" w14:textId="785A6079" w:rsidR="00C74DB0" w:rsidRDefault="00C74DB0" w:rsidP="00187AE1">
      <w:pPr>
        <w:jc w:val="center"/>
        <w:rPr>
          <w:rFonts w:ascii="Helvetica" w:hAnsi="Helvetica"/>
          <w:noProof/>
          <w:sz w:val="40"/>
          <w:szCs w:val="40"/>
          <w:lang w:val="en-AU" w:eastAsia="en-AU"/>
        </w:rPr>
      </w:pPr>
      <w:r>
        <w:rPr>
          <w:rFonts w:ascii="Helvetica" w:hAnsi="Helvetica" w:cs="Helvetica"/>
          <w:b/>
          <w:bCs/>
          <w:color w:val="000000"/>
          <w:sz w:val="40"/>
          <w:szCs w:val="40"/>
        </w:rPr>
        <w:t>(See the next rule for more detail!)</w:t>
      </w:r>
    </w:p>
    <w:p w14:paraId="321521D1" w14:textId="77777777" w:rsidR="00D23DB0" w:rsidRDefault="00D23DB0">
      <w:pPr>
        <w:rPr>
          <w:rFonts w:ascii="Helvetica" w:hAnsi="Helvetica"/>
          <w:noProof/>
          <w:sz w:val="40"/>
          <w:szCs w:val="40"/>
          <w:lang w:val="en-AU" w:eastAsia="en-AU"/>
        </w:rPr>
      </w:pPr>
      <w:r>
        <w:rPr>
          <w:rFonts w:ascii="Helvetica" w:hAnsi="Helvetica"/>
          <w:noProof/>
          <w:sz w:val="40"/>
          <w:szCs w:val="40"/>
          <w:lang w:val="en-AU" w:eastAsia="en-AU"/>
        </w:rPr>
        <w:br w:type="page"/>
      </w:r>
    </w:p>
    <w:p w14:paraId="322847B3" w14:textId="1AEA85A1" w:rsidR="001B6F46" w:rsidRPr="00187AE1" w:rsidRDefault="00187AE1" w:rsidP="00187AE1">
      <w:pPr>
        <w:jc w:val="center"/>
        <w:rPr>
          <w:rFonts w:ascii="Helvetica" w:hAnsi="Helvetica" w:cs="Helvetica"/>
          <w:b/>
          <w:bCs/>
          <w:color w:val="000000"/>
          <w:sz w:val="40"/>
          <w:szCs w:val="40"/>
        </w:rPr>
      </w:pPr>
      <w:r w:rsidRPr="00595931">
        <w:rPr>
          <w:rFonts w:ascii="Helvetica" w:hAnsi="Helvetica"/>
          <w:noProof/>
          <w:sz w:val="40"/>
          <w:szCs w:val="40"/>
          <w:lang w:val="en-AU" w:eastAsia="en-AU"/>
        </w:rPr>
        <w:lastRenderedPageBreak/>
        <w:drawing>
          <wp:inline distT="0" distB="0" distL="0" distR="0" wp14:anchorId="67739FB6" wp14:editId="333BAE87">
            <wp:extent cx="6638306" cy="1472540"/>
            <wp:effectExtent l="0" t="0" r="0" b="0"/>
            <wp:docPr id="32" name="Picture 32" descr="Girl and Boy characters with statistical bell curves on their guernseys standing left and right of  the words 'THE SPITZES'." title="Title Bar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642100" cy="1473382"/>
                    </a:xfrm>
                    <a:prstGeom prst="rect">
                      <a:avLst/>
                    </a:prstGeom>
                  </pic:spPr>
                </pic:pic>
              </a:graphicData>
            </a:graphic>
          </wp:inline>
        </w:drawing>
      </w:r>
    </w:p>
    <w:p w14:paraId="3BC0DA98" w14:textId="77777777" w:rsidR="00D23DB0" w:rsidRDefault="00D23DB0" w:rsidP="00BF6B1D">
      <w:pPr>
        <w:rPr>
          <w:rFonts w:ascii="Helvetica" w:hAnsi="Helvetica"/>
          <w:sz w:val="32"/>
          <w:szCs w:val="40"/>
        </w:rPr>
      </w:pPr>
    </w:p>
    <w:p w14:paraId="708EDFA5" w14:textId="77777777" w:rsidR="00D23DB0" w:rsidRDefault="00D23DB0" w:rsidP="00D23DB0">
      <w:pPr>
        <w:rPr>
          <w:rFonts w:ascii="Helvetica" w:hAnsi="Helvetica"/>
          <w:sz w:val="32"/>
          <w:szCs w:val="40"/>
        </w:rPr>
      </w:pPr>
      <w:r w:rsidRPr="00595931">
        <w:rPr>
          <w:rFonts w:ascii="Helvetica" w:hAnsi="Helvetica"/>
          <w:sz w:val="32"/>
          <w:szCs w:val="40"/>
        </w:rPr>
        <w:t xml:space="preserve">Over the entire season, all Final </w:t>
      </w:r>
      <w:proofErr w:type="gramStart"/>
      <w:r w:rsidRPr="00595931">
        <w:rPr>
          <w:rFonts w:ascii="Helvetica" w:hAnsi="Helvetica"/>
          <w:sz w:val="32"/>
          <w:szCs w:val="40"/>
        </w:rPr>
        <w:t>Eight</w:t>
      </w:r>
      <w:proofErr w:type="gramEnd"/>
      <w:r w:rsidRPr="00595931">
        <w:rPr>
          <w:rFonts w:ascii="Helvetica" w:hAnsi="Helvetica"/>
          <w:sz w:val="32"/>
          <w:szCs w:val="40"/>
        </w:rPr>
        <w:t xml:space="preserve"> teams lost their game when they were 1 field goal down against their opposition, except for one team. The </w:t>
      </w:r>
      <w:proofErr w:type="spellStart"/>
      <w:r w:rsidRPr="00595931">
        <w:rPr>
          <w:rFonts w:ascii="Helvetica" w:hAnsi="Helvetica"/>
          <w:sz w:val="32"/>
          <w:szCs w:val="40"/>
        </w:rPr>
        <w:t>Spitzes</w:t>
      </w:r>
      <w:proofErr w:type="spellEnd"/>
      <w:r w:rsidRPr="00595931">
        <w:rPr>
          <w:rFonts w:ascii="Helvetica" w:hAnsi="Helvetica"/>
          <w:sz w:val="32"/>
          <w:szCs w:val="40"/>
        </w:rPr>
        <w:t xml:space="preserve"> were the only team who managed to win a match when they were </w:t>
      </w:r>
      <w:proofErr w:type="gramStart"/>
      <w:r w:rsidRPr="00595931">
        <w:rPr>
          <w:rFonts w:ascii="Helvetica" w:hAnsi="Helvetica"/>
          <w:sz w:val="32"/>
          <w:szCs w:val="40"/>
        </w:rPr>
        <w:t>1</w:t>
      </w:r>
      <w:proofErr w:type="gramEnd"/>
      <w:r w:rsidRPr="00595931">
        <w:rPr>
          <w:rFonts w:ascii="Helvetica" w:hAnsi="Helvetica"/>
          <w:sz w:val="32"/>
          <w:szCs w:val="40"/>
        </w:rPr>
        <w:t xml:space="preserve"> field goal down against their opposition. This happened only once over the entire season.</w:t>
      </w:r>
    </w:p>
    <w:p w14:paraId="625846D6" w14:textId="77777777" w:rsidR="00297C72" w:rsidRDefault="00297C72" w:rsidP="00D23DB0">
      <w:pPr>
        <w:rPr>
          <w:rFonts w:ascii="Helvetica" w:hAnsi="Helvetica"/>
          <w:sz w:val="32"/>
          <w:szCs w:val="40"/>
        </w:rPr>
      </w:pPr>
    </w:p>
    <w:p w14:paraId="6FA25A54" w14:textId="5BEC8D7D" w:rsidR="00297C72" w:rsidRDefault="00297C72" w:rsidP="00D23DB0">
      <w:pPr>
        <w:rPr>
          <w:rFonts w:ascii="Helvetica" w:hAnsi="Helvetica"/>
          <w:sz w:val="32"/>
          <w:szCs w:val="40"/>
        </w:rPr>
      </w:pPr>
      <w:r w:rsidRPr="00297C72">
        <w:rPr>
          <w:rFonts w:ascii="Helvetica" w:hAnsi="Helvetica"/>
          <w:sz w:val="32"/>
          <w:szCs w:val="40"/>
        </w:rPr>
        <w:t xml:space="preserve">The </w:t>
      </w:r>
      <w:proofErr w:type="spellStart"/>
      <w:r w:rsidRPr="00297C72">
        <w:rPr>
          <w:rFonts w:ascii="Helvetica" w:hAnsi="Helvetica"/>
          <w:sz w:val="32"/>
          <w:szCs w:val="40"/>
        </w:rPr>
        <w:t>Spitzes</w:t>
      </w:r>
      <w:proofErr w:type="spellEnd"/>
      <w:r w:rsidRPr="00297C72">
        <w:rPr>
          <w:rFonts w:ascii="Helvetica" w:hAnsi="Helvetica"/>
          <w:sz w:val="32"/>
          <w:szCs w:val="40"/>
        </w:rPr>
        <w:t xml:space="preserve"> were such a good team </w:t>
      </w:r>
      <w:r>
        <w:rPr>
          <w:rFonts w:ascii="Helvetica" w:hAnsi="Helvetica"/>
          <w:sz w:val="32"/>
          <w:szCs w:val="40"/>
        </w:rPr>
        <w:t xml:space="preserve">that </w:t>
      </w:r>
      <w:r w:rsidRPr="00297C72">
        <w:rPr>
          <w:rFonts w:ascii="Helvetica" w:hAnsi="Helvetica"/>
          <w:sz w:val="32"/>
          <w:szCs w:val="40"/>
        </w:rPr>
        <w:t xml:space="preserve">if they made the required number of Line Breaks, Tackle Breaks, Dummy-Half Runs or All Run </w:t>
      </w:r>
      <w:proofErr w:type="spellStart"/>
      <w:r w:rsidRPr="00297C72">
        <w:rPr>
          <w:rFonts w:ascii="Helvetica" w:hAnsi="Helvetica"/>
          <w:sz w:val="32"/>
          <w:szCs w:val="40"/>
        </w:rPr>
        <w:t>Metres</w:t>
      </w:r>
      <w:proofErr w:type="spellEnd"/>
      <w:r w:rsidRPr="00297C72">
        <w:rPr>
          <w:rFonts w:ascii="Helvetica" w:hAnsi="Helvetica"/>
          <w:sz w:val="32"/>
          <w:szCs w:val="40"/>
        </w:rPr>
        <w:t xml:space="preserve"> to fit any those rules then it didn’t matter how many Field Goals they were up or down.</w:t>
      </w:r>
    </w:p>
    <w:p w14:paraId="1CFCE627" w14:textId="77777777" w:rsidR="00297C72" w:rsidRDefault="00297C72" w:rsidP="00D23DB0">
      <w:pPr>
        <w:rPr>
          <w:rFonts w:ascii="Helvetica" w:hAnsi="Helvetica"/>
          <w:sz w:val="32"/>
          <w:szCs w:val="40"/>
        </w:rPr>
      </w:pPr>
    </w:p>
    <w:p w14:paraId="4930D448" w14:textId="005DB509" w:rsidR="00D23DB0" w:rsidRDefault="00D23DB0" w:rsidP="00D23DB0">
      <w:pPr>
        <w:rPr>
          <w:rFonts w:ascii="Helvetica" w:hAnsi="Helvetica"/>
          <w:sz w:val="32"/>
          <w:szCs w:val="40"/>
        </w:rPr>
      </w:pPr>
      <w:r w:rsidRPr="00595931">
        <w:rPr>
          <w:rFonts w:ascii="Helvetica" w:hAnsi="Helvetica"/>
          <w:sz w:val="32"/>
          <w:szCs w:val="40"/>
        </w:rPr>
        <w:t xml:space="preserve">All Final </w:t>
      </w:r>
      <w:proofErr w:type="gramStart"/>
      <w:r w:rsidRPr="00595931">
        <w:rPr>
          <w:rFonts w:ascii="Helvetica" w:hAnsi="Helvetica"/>
          <w:sz w:val="32"/>
          <w:szCs w:val="40"/>
        </w:rPr>
        <w:t>Eight</w:t>
      </w:r>
      <w:proofErr w:type="gramEnd"/>
      <w:r w:rsidRPr="00595931">
        <w:rPr>
          <w:rFonts w:ascii="Helvetica" w:hAnsi="Helvetica"/>
          <w:sz w:val="32"/>
          <w:szCs w:val="40"/>
        </w:rPr>
        <w:t xml:space="preserve"> </w:t>
      </w:r>
      <w:r w:rsidR="007C1770">
        <w:rPr>
          <w:rFonts w:ascii="Helvetica" w:hAnsi="Helvetica"/>
          <w:sz w:val="32"/>
          <w:szCs w:val="40"/>
        </w:rPr>
        <w:t xml:space="preserve">teams </w:t>
      </w:r>
      <w:r w:rsidRPr="00595931">
        <w:rPr>
          <w:rFonts w:ascii="Helvetica" w:hAnsi="Helvetica"/>
          <w:sz w:val="32"/>
          <w:szCs w:val="40"/>
        </w:rPr>
        <w:t xml:space="preserve">won their game when they kicked 1 or more Field Goals over their opposition, including the </w:t>
      </w:r>
      <w:proofErr w:type="spellStart"/>
      <w:r w:rsidRPr="00595931">
        <w:rPr>
          <w:rFonts w:ascii="Helvetica" w:hAnsi="Helvetica"/>
          <w:sz w:val="32"/>
          <w:szCs w:val="40"/>
        </w:rPr>
        <w:t>Spitzes</w:t>
      </w:r>
      <w:proofErr w:type="spellEnd"/>
      <w:r w:rsidRPr="00595931">
        <w:rPr>
          <w:rFonts w:ascii="Helvetica" w:hAnsi="Helvetica"/>
          <w:sz w:val="32"/>
          <w:szCs w:val="40"/>
        </w:rPr>
        <w:t xml:space="preserve">. It is just that the </w:t>
      </w:r>
      <w:proofErr w:type="spellStart"/>
      <w:r w:rsidRPr="00595931">
        <w:rPr>
          <w:rFonts w:ascii="Helvetica" w:hAnsi="Helvetica"/>
          <w:sz w:val="32"/>
          <w:szCs w:val="40"/>
        </w:rPr>
        <w:t>Spitzes</w:t>
      </w:r>
      <w:proofErr w:type="spellEnd"/>
      <w:r w:rsidRPr="00595931">
        <w:rPr>
          <w:rFonts w:ascii="Helvetica" w:hAnsi="Helvetica"/>
          <w:sz w:val="32"/>
          <w:szCs w:val="40"/>
        </w:rPr>
        <w:t xml:space="preserve"> were th</w:t>
      </w:r>
      <w:r>
        <w:rPr>
          <w:rFonts w:ascii="Helvetica" w:hAnsi="Helvetica"/>
          <w:sz w:val="32"/>
          <w:szCs w:val="40"/>
        </w:rPr>
        <w:t>e only team to win when they 1 field g</w:t>
      </w:r>
      <w:r w:rsidRPr="00595931">
        <w:rPr>
          <w:rFonts w:ascii="Helvetica" w:hAnsi="Helvetica"/>
          <w:sz w:val="32"/>
          <w:szCs w:val="40"/>
        </w:rPr>
        <w:t>oa</w:t>
      </w:r>
      <w:r w:rsidR="00FB0ED4">
        <w:rPr>
          <w:rFonts w:ascii="Helvetica" w:hAnsi="Helvetica"/>
          <w:sz w:val="32"/>
          <w:szCs w:val="40"/>
        </w:rPr>
        <w:t>l down and it was only one time (because another rule applied!)</w:t>
      </w:r>
    </w:p>
    <w:p w14:paraId="714CB4F5" w14:textId="77777777" w:rsidR="00D23DB0" w:rsidRDefault="00D23DB0" w:rsidP="00D23DB0">
      <w:pPr>
        <w:rPr>
          <w:rFonts w:ascii="Helvetica" w:hAnsi="Helvetica"/>
          <w:sz w:val="32"/>
          <w:szCs w:val="40"/>
        </w:rPr>
      </w:pPr>
    </w:p>
    <w:tbl>
      <w:tblPr>
        <w:tblW w:w="0" w:type="auto"/>
        <w:jc w:val="center"/>
        <w:tblCellMar>
          <w:left w:w="0" w:type="dxa"/>
          <w:right w:w="0" w:type="dxa"/>
        </w:tblCellMar>
        <w:tblLook w:val="04A0" w:firstRow="1" w:lastRow="0" w:firstColumn="1" w:lastColumn="0" w:noHBand="0" w:noVBand="1"/>
      </w:tblPr>
      <w:tblGrid>
        <w:gridCol w:w="7350"/>
        <w:gridCol w:w="945"/>
        <w:gridCol w:w="1110"/>
      </w:tblGrid>
      <w:tr w:rsidR="00D23DB0" w14:paraId="15ADCE88" w14:textId="77777777" w:rsidTr="00DE3595">
        <w:trPr>
          <w:trHeight w:val="390"/>
          <w:jc w:val="center"/>
        </w:trPr>
        <w:tc>
          <w:tcPr>
            <w:tcW w:w="7350" w:type="dxa"/>
            <w:vMerge w:val="restart"/>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26C6FCF0" w14:textId="77777777" w:rsidR="00D23DB0" w:rsidRDefault="00D23DB0" w:rsidP="00DE3595">
            <w:pPr>
              <w:pStyle w:val="NormalWeb"/>
              <w:spacing w:before="0" w:beforeAutospacing="0" w:after="0" w:afterAutospacing="0"/>
              <w:jc w:val="center"/>
            </w:pPr>
            <w:r>
              <w:rPr>
                <w:rFonts w:ascii="Helvetica" w:hAnsi="Helvetica"/>
                <w:b/>
                <w:bCs/>
                <w:color w:val="000000"/>
                <w:sz w:val="33"/>
                <w:szCs w:val="33"/>
              </w:rPr>
              <w:t>Field Goals per Game</w:t>
            </w:r>
          </w:p>
        </w:tc>
        <w:tc>
          <w:tcPr>
            <w:tcW w:w="2055" w:type="dxa"/>
            <w:gridSpan w:val="2"/>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3AE24640" w14:textId="77777777" w:rsidR="00D23DB0" w:rsidRDefault="00D23DB0" w:rsidP="00DE3595">
            <w:pPr>
              <w:pStyle w:val="NormalWeb"/>
              <w:spacing w:before="0" w:beforeAutospacing="0" w:after="0" w:afterAutospacing="0"/>
              <w:jc w:val="center"/>
            </w:pPr>
            <w:r>
              <w:rPr>
                <w:rFonts w:ascii="Helvetica" w:hAnsi="Helvetica"/>
                <w:color w:val="000000"/>
                <w:sz w:val="33"/>
                <w:szCs w:val="33"/>
              </w:rPr>
              <w:t>Total Games</w:t>
            </w:r>
          </w:p>
        </w:tc>
      </w:tr>
      <w:tr w:rsidR="00D23DB0" w14:paraId="258FC501" w14:textId="77777777" w:rsidTr="00DE3595">
        <w:trPr>
          <w:trHeight w:val="390"/>
          <w:jc w:val="center"/>
        </w:trPr>
        <w:tc>
          <w:tcPr>
            <w:tcW w:w="0" w:type="auto"/>
            <w:vMerge/>
            <w:tcBorders>
              <w:top w:val="single" w:sz="6" w:space="0" w:color="164F86"/>
              <w:left w:val="single" w:sz="6" w:space="0" w:color="164F86"/>
              <w:bottom w:val="single" w:sz="6" w:space="0" w:color="164F86"/>
              <w:right w:val="single" w:sz="6" w:space="0" w:color="164F86"/>
            </w:tcBorders>
            <w:vAlign w:val="center"/>
            <w:hideMark/>
          </w:tcPr>
          <w:p w14:paraId="47D9039C" w14:textId="77777777" w:rsidR="00D23DB0" w:rsidRDefault="00D23DB0" w:rsidP="00DE3595"/>
        </w:tc>
        <w:tc>
          <w:tcPr>
            <w:tcW w:w="945"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6B6C4718" w14:textId="77777777" w:rsidR="00D23DB0" w:rsidRDefault="00D23DB0" w:rsidP="00DE3595">
            <w:pPr>
              <w:pStyle w:val="NormalWeb"/>
              <w:spacing w:before="0" w:beforeAutospacing="0" w:after="0" w:afterAutospacing="0"/>
              <w:jc w:val="center"/>
            </w:pPr>
            <w:r>
              <w:rPr>
                <w:rFonts w:ascii="Helvetica" w:hAnsi="Helvetica"/>
                <w:color w:val="000000"/>
                <w:sz w:val="33"/>
                <w:szCs w:val="33"/>
              </w:rPr>
              <w:t>Won</w:t>
            </w:r>
          </w:p>
        </w:tc>
        <w:tc>
          <w:tcPr>
            <w:tcW w:w="975"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33F0523D" w14:textId="77777777" w:rsidR="00D23DB0" w:rsidRDefault="00D23DB0" w:rsidP="00DE3595">
            <w:pPr>
              <w:pStyle w:val="NormalWeb"/>
              <w:spacing w:before="0" w:beforeAutospacing="0" w:after="0" w:afterAutospacing="0"/>
              <w:jc w:val="center"/>
            </w:pPr>
            <w:r>
              <w:rPr>
                <w:rFonts w:ascii="Helvetica" w:hAnsi="Helvetica"/>
                <w:color w:val="000000"/>
                <w:sz w:val="33"/>
                <w:szCs w:val="33"/>
              </w:rPr>
              <w:t>Lost</w:t>
            </w:r>
          </w:p>
        </w:tc>
      </w:tr>
      <w:tr w:rsidR="00D23DB0" w14:paraId="1B0CEFF1" w14:textId="77777777" w:rsidTr="00DE3595">
        <w:trPr>
          <w:trHeight w:val="780"/>
          <w:jc w:val="center"/>
        </w:trPr>
        <w:tc>
          <w:tcPr>
            <w:tcW w:w="7350"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17857ED9" w14:textId="77777777" w:rsidR="00D23DB0" w:rsidRDefault="00D23DB0" w:rsidP="00DE3595">
            <w:pPr>
              <w:pStyle w:val="NormalWeb"/>
              <w:spacing w:before="0" w:beforeAutospacing="0" w:after="0" w:afterAutospacing="0"/>
              <w:jc w:val="center"/>
            </w:pPr>
            <w:r>
              <w:rPr>
                <w:rFonts w:ascii="Helvetica" w:hAnsi="Helvetica"/>
                <w:b/>
                <w:bCs/>
                <w:color w:val="000000"/>
                <w:sz w:val="33"/>
                <w:szCs w:val="33"/>
              </w:rPr>
              <w:t>Final Eight teams that were 1 or more field goals down over their opposition</w:t>
            </w:r>
          </w:p>
        </w:tc>
        <w:tc>
          <w:tcPr>
            <w:tcW w:w="945"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7760093F" w14:textId="77777777" w:rsidR="00D23DB0" w:rsidRDefault="00D23DB0" w:rsidP="00DE3595">
            <w:pPr>
              <w:pStyle w:val="NormalWeb"/>
              <w:spacing w:before="0" w:beforeAutospacing="0" w:after="0" w:afterAutospacing="0"/>
              <w:jc w:val="center"/>
            </w:pPr>
            <w:r>
              <w:rPr>
                <w:rFonts w:ascii="Helvetica" w:hAnsi="Helvetica"/>
                <w:b/>
                <w:bCs/>
                <w:color w:val="000000"/>
                <w:sz w:val="33"/>
                <w:szCs w:val="33"/>
              </w:rPr>
              <w:t>1</w:t>
            </w:r>
          </w:p>
        </w:tc>
        <w:tc>
          <w:tcPr>
            <w:tcW w:w="975" w:type="dxa"/>
            <w:tcBorders>
              <w:top w:val="single" w:sz="6" w:space="0" w:color="164F86"/>
              <w:left w:val="single" w:sz="6" w:space="0" w:color="164F86"/>
              <w:bottom w:val="single" w:sz="6" w:space="0" w:color="164F86"/>
              <w:right w:val="single" w:sz="6" w:space="0" w:color="164F86"/>
            </w:tcBorders>
            <w:tcMar>
              <w:top w:w="60" w:type="dxa"/>
              <w:left w:w="60" w:type="dxa"/>
              <w:bottom w:w="60" w:type="dxa"/>
              <w:right w:w="60" w:type="dxa"/>
            </w:tcMar>
            <w:vAlign w:val="center"/>
            <w:hideMark/>
          </w:tcPr>
          <w:p w14:paraId="3A4F9B7D" w14:textId="77777777" w:rsidR="00D23DB0" w:rsidRDefault="00D23DB0" w:rsidP="00DE3595">
            <w:pPr>
              <w:pStyle w:val="NormalWeb"/>
              <w:spacing w:before="0" w:beforeAutospacing="0" w:after="0" w:afterAutospacing="0"/>
              <w:jc w:val="center"/>
            </w:pPr>
            <w:r>
              <w:rPr>
                <w:rFonts w:ascii="Helvetica" w:hAnsi="Helvetica"/>
                <w:b/>
                <w:bCs/>
                <w:color w:val="000000"/>
                <w:sz w:val="33"/>
                <w:szCs w:val="33"/>
              </w:rPr>
              <w:t>14</w:t>
            </w:r>
          </w:p>
        </w:tc>
      </w:tr>
    </w:tbl>
    <w:p w14:paraId="5A5DA8BF" w14:textId="77777777" w:rsidR="00D23DB0" w:rsidRPr="001F278E" w:rsidRDefault="00D23DB0" w:rsidP="00D23DB0">
      <w:pPr>
        <w:rPr>
          <w:rFonts w:ascii="Phosphate" w:hAnsi="Phosphate" w:cs="Phosphate"/>
          <w:color w:val="000000"/>
          <w:sz w:val="32"/>
          <w:szCs w:val="100"/>
        </w:rPr>
      </w:pPr>
    </w:p>
    <w:p w14:paraId="561F8A11" w14:textId="77777777" w:rsidR="00D23DB0" w:rsidRPr="00167562" w:rsidRDefault="00D23DB0" w:rsidP="00D23DB0">
      <w:pPr>
        <w:jc w:val="center"/>
        <w:rPr>
          <w:rFonts w:ascii="Helvetica" w:hAnsi="Helvetica" w:cs="Phosphate"/>
          <w:b/>
          <w:color w:val="000000"/>
          <w:sz w:val="100"/>
          <w:szCs w:val="100"/>
        </w:rPr>
      </w:pPr>
      <w:r>
        <w:rPr>
          <w:rFonts w:ascii="Helvetica" w:hAnsi="Helvetica" w:cs="Phosphate"/>
          <w:b/>
          <w:color w:val="000000"/>
          <w:sz w:val="100"/>
          <w:szCs w:val="100"/>
        </w:rPr>
        <w:t xml:space="preserve">THE </w:t>
      </w:r>
      <w:proofErr w:type="spellStart"/>
      <w:r>
        <w:rPr>
          <w:rFonts w:ascii="Helvetica" w:hAnsi="Helvetica" w:cs="Phosphate"/>
          <w:b/>
          <w:color w:val="000000"/>
          <w:sz w:val="100"/>
          <w:szCs w:val="100"/>
        </w:rPr>
        <w:t>SPITZES</w:t>
      </w:r>
      <w:proofErr w:type="spellEnd"/>
      <w:r>
        <w:rPr>
          <w:rFonts w:ascii="Helvetica" w:hAnsi="Helvetica" w:cs="Phosphate"/>
          <w:b/>
          <w:color w:val="000000"/>
          <w:sz w:val="100"/>
          <w:szCs w:val="100"/>
        </w:rPr>
        <w:t xml:space="preserve"> RULE</w:t>
      </w:r>
    </w:p>
    <w:p w14:paraId="09EEABE9" w14:textId="2CB064BE" w:rsidR="00FB0ED4" w:rsidRPr="00FB0ED4" w:rsidRDefault="00FB0ED4" w:rsidP="00FB0ED4">
      <w:pPr>
        <w:jc w:val="center"/>
        <w:rPr>
          <w:rFonts w:ascii="Helvetica" w:hAnsi="Helvetica" w:cs="Helvetica"/>
          <w:b/>
          <w:bCs/>
          <w:color w:val="000000"/>
          <w:sz w:val="40"/>
          <w:szCs w:val="40"/>
          <w:lang w:val="en-AU"/>
        </w:rPr>
      </w:pPr>
      <w:r w:rsidRPr="00FB0ED4">
        <w:rPr>
          <w:rFonts w:ascii="Helvetica" w:hAnsi="Helvetica" w:cs="Helvetica"/>
          <w:b/>
          <w:bCs/>
          <w:color w:val="000000"/>
          <w:sz w:val="40"/>
          <w:szCs w:val="40"/>
        </w:rPr>
        <w:t xml:space="preserve">If another rule </w:t>
      </w:r>
      <w:r>
        <w:rPr>
          <w:rFonts w:ascii="Helvetica" w:hAnsi="Helvetica" w:cs="Helvetica"/>
          <w:b/>
          <w:bCs/>
          <w:color w:val="000000"/>
          <w:sz w:val="40"/>
          <w:szCs w:val="40"/>
        </w:rPr>
        <w:t xml:space="preserve">applies to a </w:t>
      </w:r>
      <w:proofErr w:type="spellStart"/>
      <w:r>
        <w:rPr>
          <w:rFonts w:ascii="Helvetica" w:hAnsi="Helvetica" w:cs="Helvetica"/>
          <w:b/>
          <w:bCs/>
          <w:color w:val="000000"/>
          <w:sz w:val="40"/>
          <w:szCs w:val="40"/>
        </w:rPr>
        <w:t>Spitzes</w:t>
      </w:r>
      <w:proofErr w:type="spellEnd"/>
      <w:r>
        <w:rPr>
          <w:rFonts w:ascii="Helvetica" w:hAnsi="Helvetica" w:cs="Helvetica"/>
          <w:b/>
          <w:bCs/>
          <w:color w:val="000000"/>
          <w:sz w:val="40"/>
          <w:szCs w:val="40"/>
        </w:rPr>
        <w:t xml:space="preserve"> match, the Field G</w:t>
      </w:r>
      <w:r w:rsidRPr="00FB0ED4">
        <w:rPr>
          <w:rFonts w:ascii="Helvetica" w:hAnsi="Helvetica" w:cs="Helvetica"/>
          <w:b/>
          <w:bCs/>
          <w:color w:val="000000"/>
          <w:sz w:val="40"/>
          <w:szCs w:val="40"/>
        </w:rPr>
        <w:t>oal rule can be broken. If no other rule applies, the Field Goal rule becomes the decider.</w:t>
      </w:r>
    </w:p>
    <w:p w14:paraId="61BB09A8" w14:textId="2B6AE1A0" w:rsidR="00AA70AA" w:rsidRDefault="00D23DB0">
      <w:pPr>
        <w:rPr>
          <w:rFonts w:ascii="Helvetica" w:hAnsi="Helvetica" w:cs="Helvetica"/>
          <w:b/>
          <w:bCs/>
          <w:color w:val="000000"/>
          <w:sz w:val="40"/>
          <w:szCs w:val="40"/>
        </w:rPr>
      </w:pPr>
      <w:r>
        <w:rPr>
          <w:rFonts w:ascii="Helvetica" w:hAnsi="Helvetica" w:cs="Helvetica"/>
          <w:b/>
          <w:bCs/>
          <w:color w:val="000000"/>
          <w:sz w:val="40"/>
          <w:szCs w:val="40"/>
        </w:rPr>
        <w:br w:type="page"/>
      </w:r>
    </w:p>
    <w:p w14:paraId="49A15A3A" w14:textId="23B64441" w:rsidR="00521450" w:rsidRDefault="00595931" w:rsidP="001B6F46">
      <w:pPr>
        <w:rPr>
          <w:rFonts w:ascii="Helvetica" w:hAnsi="Helvetica" w:cs="Helvetica"/>
          <w:b/>
          <w:bCs/>
          <w:color w:val="000000"/>
          <w:sz w:val="40"/>
          <w:szCs w:val="40"/>
        </w:rPr>
      </w:pPr>
      <w:r w:rsidRPr="00595931">
        <w:rPr>
          <w:rFonts w:ascii="Helvetica" w:hAnsi="Helvetica" w:cs="Helvetica"/>
          <w:b/>
          <w:bCs/>
          <w:noProof/>
          <w:color w:val="000000"/>
          <w:sz w:val="40"/>
          <w:szCs w:val="40"/>
          <w:lang w:val="en-AU" w:eastAsia="en-AU"/>
        </w:rPr>
        <w:lastRenderedPageBreak/>
        <w:drawing>
          <wp:inline distT="0" distB="0" distL="0" distR="0" wp14:anchorId="22652CCF" wp14:editId="5A9C78FF">
            <wp:extent cx="6642100" cy="1598930"/>
            <wp:effectExtent l="0" t="0" r="6350" b="1270"/>
            <wp:docPr id="33" name="Picture 33" descr="Girl and Boy characters with statistical bell curves on their guernseys standing left and right of  the words 'RUGBY LEAGUE GLOSSARY'." title="Title bar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642100" cy="1598930"/>
                    </a:xfrm>
                    <a:prstGeom prst="rect">
                      <a:avLst/>
                    </a:prstGeom>
                  </pic:spPr>
                </pic:pic>
              </a:graphicData>
            </a:graphic>
          </wp:inline>
        </w:drawing>
      </w:r>
    </w:p>
    <w:p w14:paraId="0D3486CB" w14:textId="77777777" w:rsidR="00032CDE" w:rsidRDefault="00032CDE" w:rsidP="001B6F46">
      <w:pPr>
        <w:rPr>
          <w:rFonts w:ascii="Helvetica" w:hAnsi="Helvetica" w:cs="Helvetica"/>
          <w:b/>
          <w:bCs/>
          <w:color w:val="000000"/>
          <w:sz w:val="40"/>
          <w:szCs w:val="40"/>
        </w:rPr>
      </w:pPr>
    </w:p>
    <w:p w14:paraId="1716ECE1" w14:textId="77777777" w:rsidR="00816CD5" w:rsidRDefault="00816CD5" w:rsidP="00816CD5">
      <w:pPr>
        <w:rPr>
          <w:rFonts w:ascii="Helvetica" w:hAnsi="Helvetica" w:cs="Helvetica"/>
          <w:b/>
          <w:bCs/>
          <w:color w:val="000000"/>
          <w:sz w:val="32"/>
          <w:szCs w:val="40"/>
        </w:rPr>
      </w:pPr>
      <w:r w:rsidRPr="00595931">
        <w:rPr>
          <w:rFonts w:ascii="Helvetica" w:hAnsi="Helvetica" w:cs="Helvetica"/>
          <w:b/>
          <w:bCs/>
          <w:color w:val="000000"/>
          <w:sz w:val="32"/>
          <w:szCs w:val="40"/>
        </w:rPr>
        <w:t xml:space="preserve">All Run </w:t>
      </w:r>
      <w:proofErr w:type="spellStart"/>
      <w:r w:rsidRPr="00595931">
        <w:rPr>
          <w:rFonts w:ascii="Helvetica" w:hAnsi="Helvetica" w:cs="Helvetica"/>
          <w:b/>
          <w:bCs/>
          <w:color w:val="000000"/>
          <w:sz w:val="32"/>
          <w:szCs w:val="40"/>
        </w:rPr>
        <w:t>Metres</w:t>
      </w:r>
      <w:proofErr w:type="spellEnd"/>
      <w:r w:rsidRPr="00595931">
        <w:rPr>
          <w:rFonts w:ascii="Helvetica" w:hAnsi="Helvetica" w:cs="Helvetica"/>
          <w:b/>
          <w:bCs/>
          <w:color w:val="000000"/>
          <w:sz w:val="32"/>
          <w:szCs w:val="40"/>
        </w:rPr>
        <w:t xml:space="preserve"> — All Run</w:t>
      </w:r>
      <w:r w:rsidRPr="00595931">
        <w:rPr>
          <w:rFonts w:ascii="Helvetica" w:hAnsi="Helvetica" w:cs="Helvetica"/>
          <w:bCs/>
          <w:color w:val="000000"/>
          <w:sz w:val="32"/>
          <w:szCs w:val="40"/>
        </w:rPr>
        <w:t xml:space="preserve"> refers to the total number of runs attempted in a game. </w:t>
      </w:r>
      <w:r w:rsidRPr="00595931">
        <w:rPr>
          <w:rFonts w:ascii="Helvetica" w:hAnsi="Helvetica" w:cs="Helvetica"/>
          <w:b/>
          <w:bCs/>
          <w:color w:val="000000"/>
          <w:sz w:val="32"/>
          <w:szCs w:val="40"/>
        </w:rPr>
        <w:t xml:space="preserve">All </w:t>
      </w:r>
      <w:proofErr w:type="gramStart"/>
      <w:r w:rsidRPr="00595931">
        <w:rPr>
          <w:rFonts w:ascii="Helvetica" w:hAnsi="Helvetica" w:cs="Helvetica"/>
          <w:b/>
          <w:bCs/>
          <w:color w:val="000000"/>
          <w:sz w:val="32"/>
          <w:szCs w:val="40"/>
        </w:rPr>
        <w:t xml:space="preserve">Run </w:t>
      </w:r>
      <w:proofErr w:type="spellStart"/>
      <w:r w:rsidRPr="00595931">
        <w:rPr>
          <w:rFonts w:ascii="Helvetica" w:hAnsi="Helvetica" w:cs="Helvetica"/>
          <w:b/>
          <w:bCs/>
          <w:color w:val="000000"/>
          <w:sz w:val="32"/>
          <w:szCs w:val="40"/>
        </w:rPr>
        <w:t>Metres</w:t>
      </w:r>
      <w:proofErr w:type="spellEnd"/>
      <w:r w:rsidRPr="00595931">
        <w:rPr>
          <w:rFonts w:ascii="Helvetica" w:hAnsi="Helvetica" w:cs="Helvetica"/>
          <w:bCs/>
          <w:color w:val="000000"/>
          <w:sz w:val="32"/>
          <w:szCs w:val="40"/>
        </w:rPr>
        <w:t xml:space="preserve"> is the total distance travelled by all the runs made in a game</w:t>
      </w:r>
      <w:proofErr w:type="gramEnd"/>
      <w:r w:rsidRPr="00595931">
        <w:rPr>
          <w:rFonts w:ascii="Helvetica" w:hAnsi="Helvetica" w:cs="Helvetica"/>
          <w:bCs/>
          <w:color w:val="000000"/>
          <w:sz w:val="32"/>
          <w:szCs w:val="40"/>
        </w:rPr>
        <w:t>. A higher number indicates a strong offence.</w:t>
      </w:r>
    </w:p>
    <w:p w14:paraId="658A3466" w14:textId="77777777" w:rsidR="00816CD5" w:rsidRDefault="00816CD5" w:rsidP="00BF6B1D">
      <w:pPr>
        <w:rPr>
          <w:rFonts w:ascii="Helvetica" w:hAnsi="Helvetica" w:cs="Helvetica"/>
          <w:b/>
          <w:bCs/>
          <w:color w:val="000000"/>
          <w:sz w:val="32"/>
          <w:szCs w:val="40"/>
        </w:rPr>
      </w:pPr>
    </w:p>
    <w:p w14:paraId="55466A88" w14:textId="6739FF29" w:rsidR="00816CD5" w:rsidRDefault="00816CD5" w:rsidP="00816CD5">
      <w:pPr>
        <w:rPr>
          <w:rFonts w:ascii="Helvetica" w:hAnsi="Helvetica" w:cs="Helvetica"/>
          <w:bCs/>
          <w:color w:val="000000"/>
          <w:sz w:val="32"/>
          <w:szCs w:val="40"/>
        </w:rPr>
      </w:pPr>
      <w:r w:rsidRPr="00595931">
        <w:rPr>
          <w:rFonts w:ascii="Helvetica" w:hAnsi="Helvetica" w:cs="Helvetica"/>
          <w:b/>
          <w:bCs/>
          <w:color w:val="000000"/>
          <w:sz w:val="32"/>
          <w:szCs w:val="40"/>
        </w:rPr>
        <w:t xml:space="preserve">Dummy-Half Run — </w:t>
      </w:r>
      <w:r w:rsidRPr="00595931">
        <w:rPr>
          <w:rFonts w:ascii="Helvetica" w:hAnsi="Helvetica" w:cs="Helvetica"/>
          <w:bCs/>
          <w:color w:val="000000"/>
          <w:sz w:val="32"/>
          <w:szCs w:val="40"/>
        </w:rPr>
        <w:t xml:space="preserve">a part of every game involves a tackled player restarting play by rolling the ball backwards under one boot. The </w:t>
      </w:r>
      <w:r w:rsidRPr="00595931">
        <w:rPr>
          <w:rFonts w:ascii="Helvetica" w:hAnsi="Helvetica" w:cs="Helvetica"/>
          <w:b/>
          <w:bCs/>
          <w:color w:val="000000"/>
          <w:sz w:val="32"/>
          <w:szCs w:val="40"/>
        </w:rPr>
        <w:t>Dummy-Half</w:t>
      </w:r>
      <w:r w:rsidRPr="00595931">
        <w:rPr>
          <w:rFonts w:ascii="Helvetica" w:hAnsi="Helvetica" w:cs="Helvetica"/>
          <w:bCs/>
          <w:color w:val="000000"/>
          <w:sz w:val="32"/>
          <w:szCs w:val="40"/>
        </w:rPr>
        <w:t xml:space="preserve"> </w:t>
      </w:r>
      <w:r>
        <w:rPr>
          <w:rFonts w:ascii="Helvetica" w:hAnsi="Helvetica" w:cs="Helvetica"/>
          <w:bCs/>
          <w:color w:val="000000"/>
          <w:sz w:val="32"/>
          <w:szCs w:val="40"/>
        </w:rPr>
        <w:t xml:space="preserve">is </w:t>
      </w:r>
      <w:r w:rsidRPr="00595931">
        <w:rPr>
          <w:rFonts w:ascii="Helvetica" w:hAnsi="Helvetica" w:cs="Helvetica"/>
          <w:bCs/>
          <w:color w:val="000000"/>
          <w:sz w:val="32"/>
          <w:szCs w:val="40"/>
        </w:rPr>
        <w:t xml:space="preserve">the player who picks up the ball after this move. If the dummy-half chooses to run the ball forward instead of passing to another teammate, </w:t>
      </w:r>
      <w:r>
        <w:rPr>
          <w:rFonts w:ascii="Helvetica" w:hAnsi="Helvetica" w:cs="Helvetica"/>
          <w:bCs/>
          <w:color w:val="000000"/>
          <w:sz w:val="32"/>
          <w:szCs w:val="40"/>
        </w:rPr>
        <w:t xml:space="preserve">it </w:t>
      </w:r>
      <w:proofErr w:type="gramStart"/>
      <w:r>
        <w:rPr>
          <w:rFonts w:ascii="Helvetica" w:hAnsi="Helvetica" w:cs="Helvetica"/>
          <w:bCs/>
          <w:color w:val="000000"/>
          <w:sz w:val="32"/>
          <w:szCs w:val="40"/>
        </w:rPr>
        <w:t>is</w:t>
      </w:r>
      <w:r w:rsidRPr="00595931">
        <w:rPr>
          <w:rFonts w:ascii="Helvetica" w:hAnsi="Helvetica" w:cs="Helvetica"/>
          <w:bCs/>
          <w:color w:val="000000"/>
          <w:sz w:val="32"/>
          <w:szCs w:val="40"/>
        </w:rPr>
        <w:t xml:space="preserve"> called</w:t>
      </w:r>
      <w:proofErr w:type="gramEnd"/>
      <w:r w:rsidRPr="00595931">
        <w:rPr>
          <w:rFonts w:ascii="Helvetica" w:hAnsi="Helvetica" w:cs="Helvetica"/>
          <w:bCs/>
          <w:color w:val="000000"/>
          <w:sz w:val="32"/>
          <w:szCs w:val="40"/>
        </w:rPr>
        <w:t xml:space="preserve"> a </w:t>
      </w:r>
      <w:r w:rsidRPr="00595931">
        <w:rPr>
          <w:rFonts w:ascii="Helvetica" w:hAnsi="Helvetica" w:cs="Helvetica"/>
          <w:b/>
          <w:bCs/>
          <w:color w:val="000000"/>
          <w:sz w:val="32"/>
          <w:szCs w:val="40"/>
        </w:rPr>
        <w:t>Dummy-Half Run</w:t>
      </w:r>
      <w:r w:rsidRPr="00595931">
        <w:rPr>
          <w:rFonts w:ascii="Helvetica" w:hAnsi="Helvetica" w:cs="Helvetica"/>
          <w:bCs/>
          <w:color w:val="000000"/>
          <w:sz w:val="32"/>
          <w:szCs w:val="40"/>
        </w:rPr>
        <w:t xml:space="preserve">. A high number means a strong </w:t>
      </w:r>
      <w:r>
        <w:rPr>
          <w:rFonts w:ascii="Helvetica" w:hAnsi="Helvetica" w:cs="Helvetica"/>
          <w:bCs/>
          <w:color w:val="000000"/>
          <w:sz w:val="32"/>
          <w:szCs w:val="40"/>
        </w:rPr>
        <w:t>offence</w:t>
      </w:r>
      <w:r w:rsidRPr="00595931">
        <w:rPr>
          <w:rFonts w:ascii="Helvetica" w:hAnsi="Helvetica" w:cs="Helvetica"/>
          <w:bCs/>
          <w:color w:val="000000"/>
          <w:sz w:val="32"/>
          <w:szCs w:val="40"/>
        </w:rPr>
        <w:t>.</w:t>
      </w:r>
    </w:p>
    <w:p w14:paraId="0971C32B" w14:textId="77777777" w:rsidR="00816CD5" w:rsidRDefault="00816CD5" w:rsidP="00816CD5">
      <w:pPr>
        <w:rPr>
          <w:rFonts w:ascii="Helvetica" w:hAnsi="Helvetica" w:cs="Helvetica"/>
          <w:bCs/>
          <w:color w:val="000000"/>
          <w:sz w:val="32"/>
          <w:szCs w:val="40"/>
        </w:rPr>
      </w:pPr>
    </w:p>
    <w:p w14:paraId="48C1BF07" w14:textId="77777777" w:rsidR="00816CD5" w:rsidRDefault="00816CD5" w:rsidP="00816CD5">
      <w:pPr>
        <w:rPr>
          <w:rFonts w:ascii="Helvetica" w:hAnsi="Helvetica" w:cs="Helvetica"/>
          <w:b/>
          <w:bCs/>
          <w:color w:val="000000"/>
          <w:sz w:val="32"/>
          <w:szCs w:val="40"/>
        </w:rPr>
      </w:pPr>
      <w:proofErr w:type="gramStart"/>
      <w:r w:rsidRPr="00595931">
        <w:rPr>
          <w:rFonts w:ascii="Helvetica" w:hAnsi="Helvetica" w:cs="Helvetica"/>
          <w:b/>
          <w:bCs/>
          <w:color w:val="000000"/>
          <w:sz w:val="32"/>
          <w:szCs w:val="40"/>
        </w:rPr>
        <w:t xml:space="preserve">Field Goal — </w:t>
      </w:r>
      <w:r w:rsidRPr="00595931">
        <w:rPr>
          <w:rFonts w:ascii="Helvetica" w:hAnsi="Helvetica" w:cs="Helvetica"/>
          <w:bCs/>
          <w:color w:val="000000"/>
          <w:sz w:val="32"/>
          <w:szCs w:val="40"/>
        </w:rPr>
        <w:t>when a player drops the ball on the ground in front of them and kicks it after it bounces.</w:t>
      </w:r>
      <w:proofErr w:type="gramEnd"/>
      <w:r w:rsidRPr="00595931">
        <w:rPr>
          <w:rFonts w:ascii="Helvetica" w:hAnsi="Helvetica" w:cs="Helvetica"/>
          <w:bCs/>
          <w:color w:val="000000"/>
          <w:sz w:val="32"/>
          <w:szCs w:val="40"/>
        </w:rPr>
        <w:t xml:space="preserve"> They </w:t>
      </w:r>
      <w:proofErr w:type="gramStart"/>
      <w:r w:rsidRPr="00595931">
        <w:rPr>
          <w:rFonts w:ascii="Helvetica" w:hAnsi="Helvetica" w:cs="Helvetica"/>
          <w:bCs/>
          <w:color w:val="000000"/>
          <w:sz w:val="32"/>
          <w:szCs w:val="40"/>
        </w:rPr>
        <w:t>are also called</w:t>
      </w:r>
      <w:proofErr w:type="gramEnd"/>
      <w:r w:rsidRPr="00595931">
        <w:rPr>
          <w:rFonts w:ascii="Helvetica" w:hAnsi="Helvetica" w:cs="Helvetica"/>
          <w:bCs/>
          <w:color w:val="000000"/>
          <w:sz w:val="32"/>
          <w:szCs w:val="40"/>
        </w:rPr>
        <w:t xml:space="preserve"> </w:t>
      </w:r>
      <w:r w:rsidRPr="00595931">
        <w:rPr>
          <w:rFonts w:ascii="Helvetica" w:hAnsi="Helvetica" w:cs="Helvetica"/>
          <w:b/>
          <w:bCs/>
          <w:color w:val="000000"/>
          <w:sz w:val="32"/>
          <w:szCs w:val="40"/>
        </w:rPr>
        <w:t>Drop Goals</w:t>
      </w:r>
      <w:r w:rsidRPr="00595931">
        <w:rPr>
          <w:rFonts w:ascii="Helvetica" w:hAnsi="Helvetica" w:cs="Helvetica"/>
          <w:bCs/>
          <w:color w:val="000000"/>
          <w:sz w:val="32"/>
          <w:szCs w:val="40"/>
        </w:rPr>
        <w:t xml:space="preserve">. If the ball travels cleanly between the goal posts then it is worth 1 point. It </w:t>
      </w:r>
      <w:proofErr w:type="gramStart"/>
      <w:r w:rsidRPr="00595931">
        <w:rPr>
          <w:rFonts w:ascii="Helvetica" w:hAnsi="Helvetica" w:cs="Helvetica"/>
          <w:bCs/>
          <w:color w:val="000000"/>
          <w:sz w:val="32"/>
          <w:szCs w:val="40"/>
        </w:rPr>
        <w:t>is commonly used</w:t>
      </w:r>
      <w:proofErr w:type="gramEnd"/>
      <w:r w:rsidRPr="00595931">
        <w:rPr>
          <w:rFonts w:ascii="Helvetica" w:hAnsi="Helvetica" w:cs="Helvetica"/>
          <w:bCs/>
          <w:color w:val="000000"/>
          <w:sz w:val="32"/>
          <w:szCs w:val="40"/>
        </w:rPr>
        <w:t xml:space="preserve"> as a way to break tied scores.</w:t>
      </w:r>
    </w:p>
    <w:p w14:paraId="4BCA584B" w14:textId="77777777" w:rsidR="00816CD5" w:rsidRDefault="00816CD5" w:rsidP="00BF6B1D">
      <w:pPr>
        <w:rPr>
          <w:rFonts w:ascii="Helvetica" w:hAnsi="Helvetica" w:cs="Helvetica"/>
          <w:b/>
          <w:bCs/>
          <w:color w:val="000000"/>
          <w:sz w:val="32"/>
          <w:szCs w:val="40"/>
        </w:rPr>
      </w:pPr>
    </w:p>
    <w:p w14:paraId="3323DE9B" w14:textId="38F2EA2F" w:rsidR="00032CDE" w:rsidRDefault="00595931" w:rsidP="00BF6B1D">
      <w:pPr>
        <w:rPr>
          <w:rFonts w:ascii="Helvetica" w:hAnsi="Helvetica" w:cs="Helvetica"/>
          <w:b/>
          <w:bCs/>
          <w:color w:val="000000"/>
          <w:sz w:val="32"/>
          <w:szCs w:val="40"/>
        </w:rPr>
      </w:pPr>
      <w:proofErr w:type="gramStart"/>
      <w:r w:rsidRPr="00595931">
        <w:rPr>
          <w:rFonts w:ascii="Helvetica" w:hAnsi="Helvetica" w:cs="Helvetica"/>
          <w:b/>
          <w:bCs/>
          <w:color w:val="000000"/>
          <w:sz w:val="32"/>
          <w:szCs w:val="40"/>
        </w:rPr>
        <w:t xml:space="preserve">Line Break — </w:t>
      </w:r>
      <w:r w:rsidRPr="00595931">
        <w:rPr>
          <w:rFonts w:ascii="Helvetica" w:hAnsi="Helvetica" w:cs="Helvetica"/>
          <w:bCs/>
          <w:color w:val="000000"/>
          <w:sz w:val="32"/>
          <w:szCs w:val="40"/>
        </w:rPr>
        <w:t>when a player with the ball manages to slip through the defensive line.</w:t>
      </w:r>
      <w:proofErr w:type="gramEnd"/>
      <w:r w:rsidRPr="00595931">
        <w:rPr>
          <w:rFonts w:ascii="Helvetica" w:hAnsi="Helvetica" w:cs="Helvetica"/>
          <w:bCs/>
          <w:color w:val="000000"/>
          <w:sz w:val="32"/>
          <w:szCs w:val="40"/>
        </w:rPr>
        <w:t xml:space="preserve"> A low number indicates a strong defense.</w:t>
      </w:r>
    </w:p>
    <w:p w14:paraId="43C67AF1" w14:textId="77777777" w:rsidR="00595931" w:rsidRPr="00032CDE" w:rsidRDefault="00595931" w:rsidP="00BF6B1D">
      <w:pPr>
        <w:rPr>
          <w:rFonts w:ascii="Helvetica" w:hAnsi="Helvetica" w:cs="Helvetica"/>
          <w:bCs/>
          <w:color w:val="000000"/>
          <w:sz w:val="32"/>
          <w:szCs w:val="40"/>
        </w:rPr>
      </w:pPr>
    </w:p>
    <w:p w14:paraId="14EC8315" w14:textId="05747322" w:rsidR="00032CDE" w:rsidRDefault="00595931" w:rsidP="00BF6B1D">
      <w:pPr>
        <w:rPr>
          <w:rFonts w:ascii="Helvetica" w:hAnsi="Helvetica" w:cs="Helvetica"/>
          <w:b/>
          <w:bCs/>
          <w:color w:val="000000"/>
          <w:sz w:val="32"/>
          <w:szCs w:val="40"/>
        </w:rPr>
      </w:pPr>
      <w:r w:rsidRPr="00595931">
        <w:rPr>
          <w:rFonts w:ascii="Helvetica" w:hAnsi="Helvetica" w:cs="Helvetica"/>
          <w:b/>
          <w:bCs/>
          <w:color w:val="000000"/>
          <w:sz w:val="32"/>
          <w:szCs w:val="40"/>
        </w:rPr>
        <w:t xml:space="preserve">Tackle Break — </w:t>
      </w:r>
      <w:r w:rsidRPr="00595931">
        <w:rPr>
          <w:rFonts w:ascii="Helvetica" w:hAnsi="Helvetica" w:cs="Helvetica"/>
          <w:bCs/>
          <w:color w:val="000000"/>
          <w:sz w:val="32"/>
          <w:szCs w:val="40"/>
        </w:rPr>
        <w:t xml:space="preserve">when a player manages to break free from </w:t>
      </w:r>
      <w:proofErr w:type="gramStart"/>
      <w:r w:rsidRPr="00595931">
        <w:rPr>
          <w:rFonts w:ascii="Helvetica" w:hAnsi="Helvetica" w:cs="Helvetica"/>
          <w:bCs/>
          <w:color w:val="000000"/>
          <w:sz w:val="32"/>
          <w:szCs w:val="40"/>
        </w:rPr>
        <w:t>being tackled</w:t>
      </w:r>
      <w:proofErr w:type="gramEnd"/>
      <w:r w:rsidRPr="00595931">
        <w:rPr>
          <w:rFonts w:ascii="Helvetica" w:hAnsi="Helvetica" w:cs="Helvetica"/>
          <w:bCs/>
          <w:color w:val="000000"/>
          <w:sz w:val="32"/>
          <w:szCs w:val="40"/>
        </w:rPr>
        <w:t>. A high number indicates a strong offence.</w:t>
      </w:r>
    </w:p>
    <w:p w14:paraId="4162E058" w14:textId="77777777" w:rsidR="00595931" w:rsidRPr="00595931" w:rsidRDefault="00595931" w:rsidP="00BF6B1D">
      <w:pPr>
        <w:rPr>
          <w:rFonts w:ascii="Helvetica" w:hAnsi="Helvetica" w:cs="Helvetica"/>
          <w:bCs/>
          <w:color w:val="000000"/>
          <w:sz w:val="32"/>
          <w:szCs w:val="40"/>
        </w:rPr>
      </w:pPr>
    </w:p>
    <w:p w14:paraId="15F55758" w14:textId="4CB3EF85" w:rsidR="003E48D7" w:rsidRDefault="00595931" w:rsidP="00907C3A">
      <w:pPr>
        <w:jc w:val="center"/>
        <w:rPr>
          <w:rFonts w:ascii="Helvetica" w:hAnsi="Helvetica"/>
          <w:sz w:val="32"/>
        </w:rPr>
      </w:pPr>
      <w:r w:rsidRPr="00595931">
        <w:rPr>
          <w:rFonts w:ascii="Helvetica" w:hAnsi="Helvetica"/>
          <w:noProof/>
          <w:sz w:val="32"/>
          <w:lang w:val="en-AU" w:eastAsia="en-AU"/>
        </w:rPr>
        <w:drawing>
          <wp:inline distT="0" distB="0" distL="0" distR="0" wp14:anchorId="008FA583" wp14:editId="1A4EDE82">
            <wp:extent cx="3816146" cy="2180653"/>
            <wp:effectExtent l="0" t="0" r="0" b="0"/>
            <wp:docPr id="34" name="Picture 34" descr="A Rules League football pitch." title="Figure: Rugby league football pi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852833" cy="2201617"/>
                    </a:xfrm>
                    <a:prstGeom prst="rect">
                      <a:avLst/>
                    </a:prstGeom>
                  </pic:spPr>
                </pic:pic>
              </a:graphicData>
            </a:graphic>
          </wp:inline>
        </w:drawing>
      </w:r>
    </w:p>
    <w:p w14:paraId="2CAA0C8A" w14:textId="1A95DE24" w:rsidR="00816CD5" w:rsidRPr="00816CD5" w:rsidRDefault="00816CD5" w:rsidP="00907C3A">
      <w:pPr>
        <w:jc w:val="center"/>
        <w:rPr>
          <w:rFonts w:ascii="Helvetica" w:hAnsi="Helvetica"/>
        </w:rPr>
      </w:pPr>
      <w:r w:rsidRPr="00816CD5">
        <w:rPr>
          <w:rFonts w:ascii="Helvetica" w:hAnsi="Helvetica"/>
        </w:rPr>
        <w:t>Figure 1: The Rugby League field.</w:t>
      </w:r>
    </w:p>
    <w:sectPr w:rsidR="00816CD5" w:rsidRPr="00816CD5" w:rsidSect="008E55BA">
      <w:footerReference w:type="even" r:id="rId20"/>
      <w:footerReference w:type="default" r:id="rId21"/>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EB7344" w14:textId="77777777" w:rsidR="00F61032" w:rsidRDefault="00F61032" w:rsidP="00AA70AA">
      <w:r>
        <w:separator/>
      </w:r>
    </w:p>
  </w:endnote>
  <w:endnote w:type="continuationSeparator" w:id="0">
    <w:p w14:paraId="07CB64B0" w14:textId="77777777" w:rsidR="00F61032" w:rsidRDefault="00F61032" w:rsidP="00AA7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Phosphate">
    <w:altName w:val="Times New Roman"/>
    <w:charset w:val="00"/>
    <w:family w:val="auto"/>
    <w:pitch w:val="variable"/>
    <w:sig w:usb0="00000001" w:usb1="5000204B" w:usb2="0000004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16871D" w14:textId="77777777" w:rsidR="000F2C24" w:rsidRDefault="000F2C24" w:rsidP="002D18B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95931">
      <w:rPr>
        <w:rStyle w:val="PageNumber"/>
        <w:noProof/>
      </w:rPr>
      <w:t>15</w:t>
    </w:r>
    <w:r>
      <w:rPr>
        <w:rStyle w:val="PageNumber"/>
      </w:rPr>
      <w:fldChar w:fldCharType="end"/>
    </w:r>
  </w:p>
  <w:p w14:paraId="57E0B39A" w14:textId="77777777" w:rsidR="000F2C24" w:rsidRDefault="000F2C24" w:rsidP="000F2C2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A2CE4" w14:textId="77777777" w:rsidR="000F2C24" w:rsidRPr="000F2C24" w:rsidRDefault="000F2C24" w:rsidP="002D18B3">
    <w:pPr>
      <w:pStyle w:val="Footer"/>
      <w:framePr w:wrap="none" w:vAnchor="text" w:hAnchor="margin" w:xAlign="right" w:y="1"/>
      <w:rPr>
        <w:rStyle w:val="PageNumber"/>
        <w:rFonts w:ascii="Helvetica" w:hAnsi="Helvetica"/>
      </w:rPr>
    </w:pPr>
    <w:r w:rsidRPr="000F2C24">
      <w:rPr>
        <w:rStyle w:val="PageNumber"/>
        <w:rFonts w:ascii="Helvetica" w:hAnsi="Helvetica"/>
      </w:rPr>
      <w:fldChar w:fldCharType="begin"/>
    </w:r>
    <w:r w:rsidRPr="000F2C24">
      <w:rPr>
        <w:rStyle w:val="PageNumber"/>
        <w:rFonts w:ascii="Helvetica" w:hAnsi="Helvetica"/>
      </w:rPr>
      <w:instrText xml:space="preserve">PAGE  </w:instrText>
    </w:r>
    <w:r w:rsidRPr="000F2C24">
      <w:rPr>
        <w:rStyle w:val="PageNumber"/>
        <w:rFonts w:ascii="Helvetica" w:hAnsi="Helvetica"/>
      </w:rPr>
      <w:fldChar w:fldCharType="separate"/>
    </w:r>
    <w:r w:rsidR="008364C0">
      <w:rPr>
        <w:rStyle w:val="PageNumber"/>
        <w:rFonts w:ascii="Helvetica" w:hAnsi="Helvetica"/>
        <w:noProof/>
      </w:rPr>
      <w:t>9</w:t>
    </w:r>
    <w:r w:rsidRPr="000F2C24">
      <w:rPr>
        <w:rStyle w:val="PageNumber"/>
        <w:rFonts w:ascii="Helvetica" w:hAnsi="Helvetica"/>
      </w:rPr>
      <w:fldChar w:fldCharType="end"/>
    </w:r>
  </w:p>
  <w:p w14:paraId="3F0D5CC4" w14:textId="2857238B" w:rsidR="000F2C24" w:rsidRPr="000F2C24" w:rsidRDefault="000F2C24" w:rsidP="000F2C24">
    <w:pPr>
      <w:pStyle w:val="Footer"/>
      <w:ind w:right="360"/>
      <w:rPr>
        <w:rFonts w:ascii="Helvetica" w:hAnsi="Helvetica"/>
      </w:rPr>
    </w:pPr>
    <w:r w:rsidRPr="000F2C24">
      <w:rPr>
        <w:rFonts w:ascii="Helvetica" w:hAnsi="Helvetica"/>
      </w:rPr>
      <w:t>Who Won It</w:t>
    </w:r>
    <w:proofErr w:type="gramStart"/>
    <w:r w:rsidRPr="000F2C24">
      <w:rPr>
        <w:rFonts w:ascii="Helvetica" w:hAnsi="Helvetica"/>
      </w:rPr>
      <w:t>?!</w:t>
    </w:r>
    <w:proofErr w:type="gramEnd"/>
    <w:r w:rsidRPr="000F2C24">
      <w:rPr>
        <w:rFonts w:ascii="Helvetica" w:hAnsi="Helvetica"/>
      </w:rPr>
      <w:t xml:space="preserve"> </w:t>
    </w:r>
    <w:r w:rsidR="00595931">
      <w:rPr>
        <w:rFonts w:ascii="Helvetica" w:hAnsi="Helvetica"/>
      </w:rPr>
      <w:t>Rugby L</w:t>
    </w:r>
    <w:r w:rsidR="00595931" w:rsidRPr="00595931">
      <w:rPr>
        <w:rFonts w:ascii="Helvetica" w:hAnsi="Helvetica"/>
      </w:rPr>
      <w:t xml:space="preserve">eague </w:t>
    </w:r>
    <w:r w:rsidRPr="000F2C24">
      <w:rPr>
        <w:rFonts w:ascii="Helvetica" w:hAnsi="Helvetica"/>
      </w:rPr>
      <w:t xml:space="preserve">Football </w:t>
    </w:r>
    <w:r w:rsidR="00D57069">
      <w:rPr>
        <w:rFonts w:ascii="Helvetica" w:hAnsi="Helvetica"/>
      </w:rPr>
      <w:t>–</w:t>
    </w:r>
    <w:r w:rsidR="008A6D85">
      <w:rPr>
        <w:rFonts w:ascii="Helvetica" w:hAnsi="Helvetica"/>
      </w:rPr>
      <w:t xml:space="preserve"> </w:t>
    </w:r>
    <w:r w:rsidR="008364C0">
      <w:rPr>
        <w:rFonts w:ascii="Helvetica" w:hAnsi="Helvetica"/>
      </w:rPr>
      <w:t xml:space="preserve">Statistical </w:t>
    </w:r>
    <w:r w:rsidR="00D57069">
      <w:rPr>
        <w:rFonts w:ascii="Helvetica" w:hAnsi="Helvetica"/>
      </w:rPr>
      <w:t>Rules and Glossary</w:t>
    </w:r>
    <w:r w:rsidR="003B27EA">
      <w:rPr>
        <w:rFonts w:ascii="Helvetica" w:hAnsi="Helvetic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F4B8AB" w14:textId="77777777" w:rsidR="00F61032" w:rsidRDefault="00F61032" w:rsidP="00AA70AA">
      <w:r>
        <w:separator/>
      </w:r>
    </w:p>
  </w:footnote>
  <w:footnote w:type="continuationSeparator" w:id="0">
    <w:p w14:paraId="7D172BB9" w14:textId="77777777" w:rsidR="00F61032" w:rsidRDefault="00F61032" w:rsidP="00AA70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759C4"/>
    <w:multiLevelType w:val="hybridMultilevel"/>
    <w:tmpl w:val="00C4D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ctiveWritingStyle w:appName="MSWord" w:lang="en-US" w:vendorID="64" w:dllVersion="131078" w:nlCheck="1" w:checkStyle="0"/>
  <w:activeWritingStyle w:appName="MSWord" w:lang="en-AU" w:vendorID="64" w:dllVersion="131078" w:nlCheck="1" w:checkStyle="0"/>
  <w:proofState w:spelling="clean" w:grammar="clean"/>
  <w:defaultTabStop w:val="720"/>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5BA"/>
    <w:rsid w:val="00032CDE"/>
    <w:rsid w:val="000340CB"/>
    <w:rsid w:val="000F2C24"/>
    <w:rsid w:val="0010206E"/>
    <w:rsid w:val="001368E6"/>
    <w:rsid w:val="00143DFD"/>
    <w:rsid w:val="001525DD"/>
    <w:rsid w:val="00154B2B"/>
    <w:rsid w:val="00167562"/>
    <w:rsid w:val="00172C20"/>
    <w:rsid w:val="00187AE1"/>
    <w:rsid w:val="001A1452"/>
    <w:rsid w:val="001B6F46"/>
    <w:rsid w:val="001F278E"/>
    <w:rsid w:val="001F2BF8"/>
    <w:rsid w:val="002025AD"/>
    <w:rsid w:val="0026114A"/>
    <w:rsid w:val="0028092A"/>
    <w:rsid w:val="00297C72"/>
    <w:rsid w:val="002B73DF"/>
    <w:rsid w:val="002D64A3"/>
    <w:rsid w:val="00352F24"/>
    <w:rsid w:val="00365A73"/>
    <w:rsid w:val="003B27EA"/>
    <w:rsid w:val="003E3DAC"/>
    <w:rsid w:val="003E48D7"/>
    <w:rsid w:val="00400575"/>
    <w:rsid w:val="00407202"/>
    <w:rsid w:val="00474306"/>
    <w:rsid w:val="004840E9"/>
    <w:rsid w:val="004F6246"/>
    <w:rsid w:val="00521450"/>
    <w:rsid w:val="00540300"/>
    <w:rsid w:val="00576D8C"/>
    <w:rsid w:val="00595931"/>
    <w:rsid w:val="005C0CD4"/>
    <w:rsid w:val="005C4CAA"/>
    <w:rsid w:val="0060231D"/>
    <w:rsid w:val="00616DE1"/>
    <w:rsid w:val="006518C8"/>
    <w:rsid w:val="006A0FAA"/>
    <w:rsid w:val="006A7C0E"/>
    <w:rsid w:val="006C5055"/>
    <w:rsid w:val="006D289A"/>
    <w:rsid w:val="007179BA"/>
    <w:rsid w:val="0077644B"/>
    <w:rsid w:val="007C1770"/>
    <w:rsid w:val="00800CDF"/>
    <w:rsid w:val="00816CD5"/>
    <w:rsid w:val="008364C0"/>
    <w:rsid w:val="00846A19"/>
    <w:rsid w:val="00866AE7"/>
    <w:rsid w:val="008821ED"/>
    <w:rsid w:val="008A6D85"/>
    <w:rsid w:val="008B6FB6"/>
    <w:rsid w:val="008D64EA"/>
    <w:rsid w:val="008E55BA"/>
    <w:rsid w:val="008E7817"/>
    <w:rsid w:val="00907C3A"/>
    <w:rsid w:val="009544F4"/>
    <w:rsid w:val="009606C6"/>
    <w:rsid w:val="009B0A23"/>
    <w:rsid w:val="00A15444"/>
    <w:rsid w:val="00A51A61"/>
    <w:rsid w:val="00A82E35"/>
    <w:rsid w:val="00AA70AA"/>
    <w:rsid w:val="00B10541"/>
    <w:rsid w:val="00B226B4"/>
    <w:rsid w:val="00B354CA"/>
    <w:rsid w:val="00B9381C"/>
    <w:rsid w:val="00BA5DD0"/>
    <w:rsid w:val="00BB28ED"/>
    <w:rsid w:val="00BC55FB"/>
    <w:rsid w:val="00BD3ACC"/>
    <w:rsid w:val="00BF0CB9"/>
    <w:rsid w:val="00BF6B1D"/>
    <w:rsid w:val="00C5274F"/>
    <w:rsid w:val="00C74DB0"/>
    <w:rsid w:val="00CA7A6E"/>
    <w:rsid w:val="00CC5F36"/>
    <w:rsid w:val="00D23DB0"/>
    <w:rsid w:val="00D2427B"/>
    <w:rsid w:val="00D57069"/>
    <w:rsid w:val="00D84D59"/>
    <w:rsid w:val="00E554E5"/>
    <w:rsid w:val="00EC393D"/>
    <w:rsid w:val="00EF343E"/>
    <w:rsid w:val="00F2737B"/>
    <w:rsid w:val="00F335C5"/>
    <w:rsid w:val="00F37922"/>
    <w:rsid w:val="00F61032"/>
    <w:rsid w:val="00F64257"/>
    <w:rsid w:val="00FB0ED4"/>
    <w:rsid w:val="00FF6E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600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B1D"/>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F6B1D"/>
    <w:pPr>
      <w:spacing w:before="100" w:beforeAutospacing="1" w:after="100" w:afterAutospacing="1"/>
    </w:pPr>
  </w:style>
  <w:style w:type="paragraph" w:styleId="ListParagraph">
    <w:name w:val="List Paragraph"/>
    <w:basedOn w:val="Normal"/>
    <w:uiPriority w:val="34"/>
    <w:qFormat/>
    <w:rsid w:val="00BF6B1D"/>
    <w:pPr>
      <w:ind w:left="720"/>
      <w:contextualSpacing/>
    </w:pPr>
    <w:rPr>
      <w:rFonts w:asciiTheme="minorHAnsi" w:hAnsiTheme="minorHAnsi" w:cstheme="minorBidi"/>
    </w:rPr>
  </w:style>
  <w:style w:type="table" w:styleId="TableGrid">
    <w:name w:val="Table Grid"/>
    <w:basedOn w:val="TableNormal"/>
    <w:uiPriority w:val="39"/>
    <w:rsid w:val="00BF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A70AA"/>
    <w:pPr>
      <w:tabs>
        <w:tab w:val="center" w:pos="4513"/>
        <w:tab w:val="right" w:pos="9026"/>
      </w:tabs>
    </w:pPr>
  </w:style>
  <w:style w:type="character" w:customStyle="1" w:styleId="HeaderChar">
    <w:name w:val="Header Char"/>
    <w:basedOn w:val="DefaultParagraphFont"/>
    <w:link w:val="Header"/>
    <w:uiPriority w:val="99"/>
    <w:rsid w:val="00AA70AA"/>
    <w:rPr>
      <w:rFonts w:ascii="Times New Roman" w:hAnsi="Times New Roman" w:cs="Times New Roman"/>
    </w:rPr>
  </w:style>
  <w:style w:type="paragraph" w:styleId="Footer">
    <w:name w:val="footer"/>
    <w:basedOn w:val="Normal"/>
    <w:link w:val="FooterChar"/>
    <w:uiPriority w:val="99"/>
    <w:unhideWhenUsed/>
    <w:rsid w:val="00AA70AA"/>
    <w:pPr>
      <w:tabs>
        <w:tab w:val="center" w:pos="4513"/>
        <w:tab w:val="right" w:pos="9026"/>
      </w:tabs>
    </w:pPr>
  </w:style>
  <w:style w:type="character" w:customStyle="1" w:styleId="FooterChar">
    <w:name w:val="Footer Char"/>
    <w:basedOn w:val="DefaultParagraphFont"/>
    <w:link w:val="Footer"/>
    <w:uiPriority w:val="99"/>
    <w:rsid w:val="00AA70AA"/>
    <w:rPr>
      <w:rFonts w:ascii="Times New Roman" w:hAnsi="Times New Roman" w:cs="Times New Roman"/>
    </w:rPr>
  </w:style>
  <w:style w:type="character" w:styleId="PageNumber">
    <w:name w:val="page number"/>
    <w:basedOn w:val="DefaultParagraphFont"/>
    <w:uiPriority w:val="99"/>
    <w:semiHidden/>
    <w:unhideWhenUsed/>
    <w:rsid w:val="000F2C24"/>
  </w:style>
  <w:style w:type="paragraph" w:styleId="NoSpacing">
    <w:name w:val="No Spacing"/>
    <w:uiPriority w:val="1"/>
    <w:qFormat/>
    <w:rsid w:val="000F2C24"/>
    <w:rPr>
      <w:rFonts w:eastAsiaTheme="minorEastAsia"/>
      <w:sz w:val="22"/>
      <w:szCs w:val="22"/>
      <w:lang w:eastAsia="zh-CN"/>
    </w:rPr>
  </w:style>
  <w:style w:type="paragraph" w:styleId="BalloonText">
    <w:name w:val="Balloon Text"/>
    <w:basedOn w:val="Normal"/>
    <w:link w:val="BalloonTextChar"/>
    <w:uiPriority w:val="99"/>
    <w:semiHidden/>
    <w:unhideWhenUsed/>
    <w:rsid w:val="009606C6"/>
    <w:rPr>
      <w:rFonts w:ascii="Tahoma" w:hAnsi="Tahoma" w:cs="Tahoma"/>
      <w:sz w:val="16"/>
      <w:szCs w:val="16"/>
    </w:rPr>
  </w:style>
  <w:style w:type="character" w:customStyle="1" w:styleId="BalloonTextChar">
    <w:name w:val="Balloon Text Char"/>
    <w:basedOn w:val="DefaultParagraphFont"/>
    <w:link w:val="BalloonText"/>
    <w:uiPriority w:val="99"/>
    <w:semiHidden/>
    <w:rsid w:val="009606C6"/>
    <w:rPr>
      <w:rFonts w:ascii="Tahoma" w:hAnsi="Tahoma" w:cs="Tahoma"/>
      <w:sz w:val="16"/>
      <w:szCs w:val="16"/>
    </w:rPr>
  </w:style>
  <w:style w:type="character" w:styleId="CommentReference">
    <w:name w:val="annotation reference"/>
    <w:basedOn w:val="DefaultParagraphFont"/>
    <w:uiPriority w:val="99"/>
    <w:semiHidden/>
    <w:unhideWhenUsed/>
    <w:rsid w:val="00A15444"/>
    <w:rPr>
      <w:sz w:val="16"/>
      <w:szCs w:val="16"/>
    </w:rPr>
  </w:style>
  <w:style w:type="paragraph" w:styleId="CommentText">
    <w:name w:val="annotation text"/>
    <w:basedOn w:val="Normal"/>
    <w:link w:val="CommentTextChar"/>
    <w:uiPriority w:val="99"/>
    <w:semiHidden/>
    <w:unhideWhenUsed/>
    <w:rsid w:val="00A15444"/>
    <w:rPr>
      <w:sz w:val="20"/>
      <w:szCs w:val="20"/>
    </w:rPr>
  </w:style>
  <w:style w:type="character" w:customStyle="1" w:styleId="CommentTextChar">
    <w:name w:val="Comment Text Char"/>
    <w:basedOn w:val="DefaultParagraphFont"/>
    <w:link w:val="CommentText"/>
    <w:uiPriority w:val="99"/>
    <w:semiHidden/>
    <w:rsid w:val="00A1544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15444"/>
    <w:rPr>
      <w:b/>
      <w:bCs/>
    </w:rPr>
  </w:style>
  <w:style w:type="character" w:customStyle="1" w:styleId="CommentSubjectChar">
    <w:name w:val="Comment Subject Char"/>
    <w:basedOn w:val="CommentTextChar"/>
    <w:link w:val="CommentSubject"/>
    <w:uiPriority w:val="99"/>
    <w:semiHidden/>
    <w:rsid w:val="00A15444"/>
    <w:rPr>
      <w:rFonts w:ascii="Times New Roman" w:hAnsi="Times New Roman" w:cs="Times New Roman"/>
      <w:b/>
      <w:bCs/>
      <w:sz w:val="20"/>
      <w:szCs w:val="20"/>
    </w:rPr>
  </w:style>
  <w:style w:type="paragraph" w:styleId="Revision">
    <w:name w:val="Revision"/>
    <w:hidden/>
    <w:uiPriority w:val="99"/>
    <w:semiHidden/>
    <w:rsid w:val="003E48D7"/>
    <w:rPr>
      <w:rFonts w:ascii="Times New Roman" w:hAnsi="Times New Roman" w:cs="Times New Roman"/>
    </w:rPr>
  </w:style>
  <w:style w:type="paragraph" w:styleId="Caption">
    <w:name w:val="caption"/>
    <w:basedOn w:val="Normal"/>
    <w:next w:val="Normal"/>
    <w:uiPriority w:val="35"/>
    <w:unhideWhenUsed/>
    <w:qFormat/>
    <w:rsid w:val="00187AE1"/>
    <w:pPr>
      <w:spacing w:after="200"/>
    </w:pPr>
    <w:rPr>
      <w:i/>
      <w:iCs/>
      <w:color w:val="44546A" w:themeColor="text2"/>
      <w:sz w:val="18"/>
      <w:szCs w:val="18"/>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B1D"/>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F6B1D"/>
    <w:pPr>
      <w:spacing w:before="100" w:beforeAutospacing="1" w:after="100" w:afterAutospacing="1"/>
    </w:pPr>
  </w:style>
  <w:style w:type="paragraph" w:styleId="ListParagraph">
    <w:name w:val="List Paragraph"/>
    <w:basedOn w:val="Normal"/>
    <w:uiPriority w:val="34"/>
    <w:qFormat/>
    <w:rsid w:val="00BF6B1D"/>
    <w:pPr>
      <w:ind w:left="720"/>
      <w:contextualSpacing/>
    </w:pPr>
    <w:rPr>
      <w:rFonts w:asciiTheme="minorHAnsi" w:hAnsiTheme="minorHAnsi" w:cstheme="minorBidi"/>
    </w:rPr>
  </w:style>
  <w:style w:type="table" w:styleId="TableGrid">
    <w:name w:val="Table Grid"/>
    <w:basedOn w:val="TableNormal"/>
    <w:uiPriority w:val="39"/>
    <w:rsid w:val="00BF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A70AA"/>
    <w:pPr>
      <w:tabs>
        <w:tab w:val="center" w:pos="4513"/>
        <w:tab w:val="right" w:pos="9026"/>
      </w:tabs>
    </w:pPr>
  </w:style>
  <w:style w:type="character" w:customStyle="1" w:styleId="HeaderChar">
    <w:name w:val="Header Char"/>
    <w:basedOn w:val="DefaultParagraphFont"/>
    <w:link w:val="Header"/>
    <w:uiPriority w:val="99"/>
    <w:rsid w:val="00AA70AA"/>
    <w:rPr>
      <w:rFonts w:ascii="Times New Roman" w:hAnsi="Times New Roman" w:cs="Times New Roman"/>
    </w:rPr>
  </w:style>
  <w:style w:type="paragraph" w:styleId="Footer">
    <w:name w:val="footer"/>
    <w:basedOn w:val="Normal"/>
    <w:link w:val="FooterChar"/>
    <w:uiPriority w:val="99"/>
    <w:unhideWhenUsed/>
    <w:rsid w:val="00AA70AA"/>
    <w:pPr>
      <w:tabs>
        <w:tab w:val="center" w:pos="4513"/>
        <w:tab w:val="right" w:pos="9026"/>
      </w:tabs>
    </w:pPr>
  </w:style>
  <w:style w:type="character" w:customStyle="1" w:styleId="FooterChar">
    <w:name w:val="Footer Char"/>
    <w:basedOn w:val="DefaultParagraphFont"/>
    <w:link w:val="Footer"/>
    <w:uiPriority w:val="99"/>
    <w:rsid w:val="00AA70AA"/>
    <w:rPr>
      <w:rFonts w:ascii="Times New Roman" w:hAnsi="Times New Roman" w:cs="Times New Roman"/>
    </w:rPr>
  </w:style>
  <w:style w:type="character" w:styleId="PageNumber">
    <w:name w:val="page number"/>
    <w:basedOn w:val="DefaultParagraphFont"/>
    <w:uiPriority w:val="99"/>
    <w:semiHidden/>
    <w:unhideWhenUsed/>
    <w:rsid w:val="000F2C24"/>
  </w:style>
  <w:style w:type="paragraph" w:styleId="NoSpacing">
    <w:name w:val="No Spacing"/>
    <w:uiPriority w:val="1"/>
    <w:qFormat/>
    <w:rsid w:val="000F2C24"/>
    <w:rPr>
      <w:rFonts w:eastAsiaTheme="minorEastAsia"/>
      <w:sz w:val="22"/>
      <w:szCs w:val="22"/>
      <w:lang w:eastAsia="zh-CN"/>
    </w:rPr>
  </w:style>
  <w:style w:type="paragraph" w:styleId="BalloonText">
    <w:name w:val="Balloon Text"/>
    <w:basedOn w:val="Normal"/>
    <w:link w:val="BalloonTextChar"/>
    <w:uiPriority w:val="99"/>
    <w:semiHidden/>
    <w:unhideWhenUsed/>
    <w:rsid w:val="009606C6"/>
    <w:rPr>
      <w:rFonts w:ascii="Tahoma" w:hAnsi="Tahoma" w:cs="Tahoma"/>
      <w:sz w:val="16"/>
      <w:szCs w:val="16"/>
    </w:rPr>
  </w:style>
  <w:style w:type="character" w:customStyle="1" w:styleId="BalloonTextChar">
    <w:name w:val="Balloon Text Char"/>
    <w:basedOn w:val="DefaultParagraphFont"/>
    <w:link w:val="BalloonText"/>
    <w:uiPriority w:val="99"/>
    <w:semiHidden/>
    <w:rsid w:val="009606C6"/>
    <w:rPr>
      <w:rFonts w:ascii="Tahoma" w:hAnsi="Tahoma" w:cs="Tahoma"/>
      <w:sz w:val="16"/>
      <w:szCs w:val="16"/>
    </w:rPr>
  </w:style>
  <w:style w:type="character" w:styleId="CommentReference">
    <w:name w:val="annotation reference"/>
    <w:basedOn w:val="DefaultParagraphFont"/>
    <w:uiPriority w:val="99"/>
    <w:semiHidden/>
    <w:unhideWhenUsed/>
    <w:rsid w:val="00A15444"/>
    <w:rPr>
      <w:sz w:val="16"/>
      <w:szCs w:val="16"/>
    </w:rPr>
  </w:style>
  <w:style w:type="paragraph" w:styleId="CommentText">
    <w:name w:val="annotation text"/>
    <w:basedOn w:val="Normal"/>
    <w:link w:val="CommentTextChar"/>
    <w:uiPriority w:val="99"/>
    <w:semiHidden/>
    <w:unhideWhenUsed/>
    <w:rsid w:val="00A15444"/>
    <w:rPr>
      <w:sz w:val="20"/>
      <w:szCs w:val="20"/>
    </w:rPr>
  </w:style>
  <w:style w:type="character" w:customStyle="1" w:styleId="CommentTextChar">
    <w:name w:val="Comment Text Char"/>
    <w:basedOn w:val="DefaultParagraphFont"/>
    <w:link w:val="CommentText"/>
    <w:uiPriority w:val="99"/>
    <w:semiHidden/>
    <w:rsid w:val="00A1544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15444"/>
    <w:rPr>
      <w:b/>
      <w:bCs/>
    </w:rPr>
  </w:style>
  <w:style w:type="character" w:customStyle="1" w:styleId="CommentSubjectChar">
    <w:name w:val="Comment Subject Char"/>
    <w:basedOn w:val="CommentTextChar"/>
    <w:link w:val="CommentSubject"/>
    <w:uiPriority w:val="99"/>
    <w:semiHidden/>
    <w:rsid w:val="00A15444"/>
    <w:rPr>
      <w:rFonts w:ascii="Times New Roman" w:hAnsi="Times New Roman" w:cs="Times New Roman"/>
      <w:b/>
      <w:bCs/>
      <w:sz w:val="20"/>
      <w:szCs w:val="20"/>
    </w:rPr>
  </w:style>
  <w:style w:type="paragraph" w:styleId="Revision">
    <w:name w:val="Revision"/>
    <w:hidden/>
    <w:uiPriority w:val="99"/>
    <w:semiHidden/>
    <w:rsid w:val="003E48D7"/>
    <w:rPr>
      <w:rFonts w:ascii="Times New Roman" w:hAnsi="Times New Roman" w:cs="Times New Roman"/>
    </w:rPr>
  </w:style>
  <w:style w:type="paragraph" w:styleId="Caption">
    <w:name w:val="caption"/>
    <w:basedOn w:val="Normal"/>
    <w:next w:val="Normal"/>
    <w:uiPriority w:val="35"/>
    <w:unhideWhenUsed/>
    <w:qFormat/>
    <w:rsid w:val="00187AE1"/>
    <w:pPr>
      <w:spacing w:after="200"/>
    </w:pPr>
    <w:rPr>
      <w:i/>
      <w:iCs/>
      <w:color w:val="44546A" w:themeColor="text2"/>
      <w:sz w:val="18"/>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72794">
      <w:bodyDiv w:val="1"/>
      <w:marLeft w:val="0"/>
      <w:marRight w:val="0"/>
      <w:marTop w:val="0"/>
      <w:marBottom w:val="0"/>
      <w:divBdr>
        <w:top w:val="none" w:sz="0" w:space="0" w:color="auto"/>
        <w:left w:val="none" w:sz="0" w:space="0" w:color="auto"/>
        <w:bottom w:val="none" w:sz="0" w:space="0" w:color="auto"/>
        <w:right w:val="none" w:sz="0" w:space="0" w:color="auto"/>
      </w:divBdr>
    </w:div>
    <w:div w:id="106319665">
      <w:bodyDiv w:val="1"/>
      <w:marLeft w:val="0"/>
      <w:marRight w:val="0"/>
      <w:marTop w:val="0"/>
      <w:marBottom w:val="0"/>
      <w:divBdr>
        <w:top w:val="none" w:sz="0" w:space="0" w:color="auto"/>
        <w:left w:val="none" w:sz="0" w:space="0" w:color="auto"/>
        <w:bottom w:val="none" w:sz="0" w:space="0" w:color="auto"/>
        <w:right w:val="none" w:sz="0" w:space="0" w:color="auto"/>
      </w:divBdr>
    </w:div>
    <w:div w:id="137455123">
      <w:bodyDiv w:val="1"/>
      <w:marLeft w:val="0"/>
      <w:marRight w:val="0"/>
      <w:marTop w:val="0"/>
      <w:marBottom w:val="0"/>
      <w:divBdr>
        <w:top w:val="none" w:sz="0" w:space="0" w:color="auto"/>
        <w:left w:val="none" w:sz="0" w:space="0" w:color="auto"/>
        <w:bottom w:val="none" w:sz="0" w:space="0" w:color="auto"/>
        <w:right w:val="none" w:sz="0" w:space="0" w:color="auto"/>
      </w:divBdr>
    </w:div>
    <w:div w:id="268396177">
      <w:bodyDiv w:val="1"/>
      <w:marLeft w:val="0"/>
      <w:marRight w:val="0"/>
      <w:marTop w:val="0"/>
      <w:marBottom w:val="0"/>
      <w:divBdr>
        <w:top w:val="none" w:sz="0" w:space="0" w:color="auto"/>
        <w:left w:val="none" w:sz="0" w:space="0" w:color="auto"/>
        <w:bottom w:val="none" w:sz="0" w:space="0" w:color="auto"/>
        <w:right w:val="none" w:sz="0" w:space="0" w:color="auto"/>
      </w:divBdr>
    </w:div>
    <w:div w:id="374547907">
      <w:bodyDiv w:val="1"/>
      <w:marLeft w:val="0"/>
      <w:marRight w:val="0"/>
      <w:marTop w:val="0"/>
      <w:marBottom w:val="0"/>
      <w:divBdr>
        <w:top w:val="none" w:sz="0" w:space="0" w:color="auto"/>
        <w:left w:val="none" w:sz="0" w:space="0" w:color="auto"/>
        <w:bottom w:val="none" w:sz="0" w:space="0" w:color="auto"/>
        <w:right w:val="none" w:sz="0" w:space="0" w:color="auto"/>
      </w:divBdr>
    </w:div>
    <w:div w:id="384915504">
      <w:bodyDiv w:val="1"/>
      <w:marLeft w:val="0"/>
      <w:marRight w:val="0"/>
      <w:marTop w:val="0"/>
      <w:marBottom w:val="0"/>
      <w:divBdr>
        <w:top w:val="none" w:sz="0" w:space="0" w:color="auto"/>
        <w:left w:val="none" w:sz="0" w:space="0" w:color="auto"/>
        <w:bottom w:val="none" w:sz="0" w:space="0" w:color="auto"/>
        <w:right w:val="none" w:sz="0" w:space="0" w:color="auto"/>
      </w:divBdr>
    </w:div>
    <w:div w:id="430473183">
      <w:bodyDiv w:val="1"/>
      <w:marLeft w:val="0"/>
      <w:marRight w:val="0"/>
      <w:marTop w:val="0"/>
      <w:marBottom w:val="0"/>
      <w:divBdr>
        <w:top w:val="none" w:sz="0" w:space="0" w:color="auto"/>
        <w:left w:val="none" w:sz="0" w:space="0" w:color="auto"/>
        <w:bottom w:val="none" w:sz="0" w:space="0" w:color="auto"/>
        <w:right w:val="none" w:sz="0" w:space="0" w:color="auto"/>
      </w:divBdr>
    </w:div>
    <w:div w:id="582035872">
      <w:bodyDiv w:val="1"/>
      <w:marLeft w:val="0"/>
      <w:marRight w:val="0"/>
      <w:marTop w:val="0"/>
      <w:marBottom w:val="0"/>
      <w:divBdr>
        <w:top w:val="none" w:sz="0" w:space="0" w:color="auto"/>
        <w:left w:val="none" w:sz="0" w:space="0" w:color="auto"/>
        <w:bottom w:val="none" w:sz="0" w:space="0" w:color="auto"/>
        <w:right w:val="none" w:sz="0" w:space="0" w:color="auto"/>
      </w:divBdr>
    </w:div>
    <w:div w:id="600261814">
      <w:bodyDiv w:val="1"/>
      <w:marLeft w:val="0"/>
      <w:marRight w:val="0"/>
      <w:marTop w:val="0"/>
      <w:marBottom w:val="0"/>
      <w:divBdr>
        <w:top w:val="none" w:sz="0" w:space="0" w:color="auto"/>
        <w:left w:val="none" w:sz="0" w:space="0" w:color="auto"/>
        <w:bottom w:val="none" w:sz="0" w:space="0" w:color="auto"/>
        <w:right w:val="none" w:sz="0" w:space="0" w:color="auto"/>
      </w:divBdr>
    </w:div>
    <w:div w:id="637419519">
      <w:bodyDiv w:val="1"/>
      <w:marLeft w:val="0"/>
      <w:marRight w:val="0"/>
      <w:marTop w:val="0"/>
      <w:marBottom w:val="0"/>
      <w:divBdr>
        <w:top w:val="none" w:sz="0" w:space="0" w:color="auto"/>
        <w:left w:val="none" w:sz="0" w:space="0" w:color="auto"/>
        <w:bottom w:val="none" w:sz="0" w:space="0" w:color="auto"/>
        <w:right w:val="none" w:sz="0" w:space="0" w:color="auto"/>
      </w:divBdr>
    </w:div>
    <w:div w:id="678704861">
      <w:bodyDiv w:val="1"/>
      <w:marLeft w:val="0"/>
      <w:marRight w:val="0"/>
      <w:marTop w:val="0"/>
      <w:marBottom w:val="0"/>
      <w:divBdr>
        <w:top w:val="none" w:sz="0" w:space="0" w:color="auto"/>
        <w:left w:val="none" w:sz="0" w:space="0" w:color="auto"/>
        <w:bottom w:val="none" w:sz="0" w:space="0" w:color="auto"/>
        <w:right w:val="none" w:sz="0" w:space="0" w:color="auto"/>
      </w:divBdr>
    </w:div>
    <w:div w:id="849216315">
      <w:bodyDiv w:val="1"/>
      <w:marLeft w:val="0"/>
      <w:marRight w:val="0"/>
      <w:marTop w:val="0"/>
      <w:marBottom w:val="0"/>
      <w:divBdr>
        <w:top w:val="none" w:sz="0" w:space="0" w:color="auto"/>
        <w:left w:val="none" w:sz="0" w:space="0" w:color="auto"/>
        <w:bottom w:val="none" w:sz="0" w:space="0" w:color="auto"/>
        <w:right w:val="none" w:sz="0" w:space="0" w:color="auto"/>
      </w:divBdr>
    </w:div>
    <w:div w:id="1101337893">
      <w:bodyDiv w:val="1"/>
      <w:marLeft w:val="0"/>
      <w:marRight w:val="0"/>
      <w:marTop w:val="0"/>
      <w:marBottom w:val="0"/>
      <w:divBdr>
        <w:top w:val="none" w:sz="0" w:space="0" w:color="auto"/>
        <w:left w:val="none" w:sz="0" w:space="0" w:color="auto"/>
        <w:bottom w:val="none" w:sz="0" w:space="0" w:color="auto"/>
        <w:right w:val="none" w:sz="0" w:space="0" w:color="auto"/>
      </w:divBdr>
    </w:div>
    <w:div w:id="1125154746">
      <w:bodyDiv w:val="1"/>
      <w:marLeft w:val="0"/>
      <w:marRight w:val="0"/>
      <w:marTop w:val="0"/>
      <w:marBottom w:val="0"/>
      <w:divBdr>
        <w:top w:val="none" w:sz="0" w:space="0" w:color="auto"/>
        <w:left w:val="none" w:sz="0" w:space="0" w:color="auto"/>
        <w:bottom w:val="none" w:sz="0" w:space="0" w:color="auto"/>
        <w:right w:val="none" w:sz="0" w:space="0" w:color="auto"/>
      </w:divBdr>
    </w:div>
    <w:div w:id="1126122995">
      <w:bodyDiv w:val="1"/>
      <w:marLeft w:val="0"/>
      <w:marRight w:val="0"/>
      <w:marTop w:val="0"/>
      <w:marBottom w:val="0"/>
      <w:divBdr>
        <w:top w:val="none" w:sz="0" w:space="0" w:color="auto"/>
        <w:left w:val="none" w:sz="0" w:space="0" w:color="auto"/>
        <w:bottom w:val="none" w:sz="0" w:space="0" w:color="auto"/>
        <w:right w:val="none" w:sz="0" w:space="0" w:color="auto"/>
      </w:divBdr>
    </w:div>
    <w:div w:id="1293831507">
      <w:bodyDiv w:val="1"/>
      <w:marLeft w:val="0"/>
      <w:marRight w:val="0"/>
      <w:marTop w:val="0"/>
      <w:marBottom w:val="0"/>
      <w:divBdr>
        <w:top w:val="none" w:sz="0" w:space="0" w:color="auto"/>
        <w:left w:val="none" w:sz="0" w:space="0" w:color="auto"/>
        <w:bottom w:val="none" w:sz="0" w:space="0" w:color="auto"/>
        <w:right w:val="none" w:sz="0" w:space="0" w:color="auto"/>
      </w:divBdr>
    </w:div>
    <w:div w:id="1381444968">
      <w:bodyDiv w:val="1"/>
      <w:marLeft w:val="0"/>
      <w:marRight w:val="0"/>
      <w:marTop w:val="0"/>
      <w:marBottom w:val="0"/>
      <w:divBdr>
        <w:top w:val="none" w:sz="0" w:space="0" w:color="auto"/>
        <w:left w:val="none" w:sz="0" w:space="0" w:color="auto"/>
        <w:bottom w:val="none" w:sz="0" w:space="0" w:color="auto"/>
        <w:right w:val="none" w:sz="0" w:space="0" w:color="auto"/>
      </w:divBdr>
    </w:div>
    <w:div w:id="1463108081">
      <w:bodyDiv w:val="1"/>
      <w:marLeft w:val="0"/>
      <w:marRight w:val="0"/>
      <w:marTop w:val="0"/>
      <w:marBottom w:val="0"/>
      <w:divBdr>
        <w:top w:val="none" w:sz="0" w:space="0" w:color="auto"/>
        <w:left w:val="none" w:sz="0" w:space="0" w:color="auto"/>
        <w:bottom w:val="none" w:sz="0" w:space="0" w:color="auto"/>
        <w:right w:val="none" w:sz="0" w:space="0" w:color="auto"/>
      </w:divBdr>
    </w:div>
    <w:div w:id="1535852575">
      <w:bodyDiv w:val="1"/>
      <w:marLeft w:val="0"/>
      <w:marRight w:val="0"/>
      <w:marTop w:val="0"/>
      <w:marBottom w:val="0"/>
      <w:divBdr>
        <w:top w:val="none" w:sz="0" w:space="0" w:color="auto"/>
        <w:left w:val="none" w:sz="0" w:space="0" w:color="auto"/>
        <w:bottom w:val="none" w:sz="0" w:space="0" w:color="auto"/>
        <w:right w:val="none" w:sz="0" w:space="0" w:color="auto"/>
      </w:divBdr>
    </w:div>
    <w:div w:id="1541284151">
      <w:bodyDiv w:val="1"/>
      <w:marLeft w:val="0"/>
      <w:marRight w:val="0"/>
      <w:marTop w:val="0"/>
      <w:marBottom w:val="0"/>
      <w:divBdr>
        <w:top w:val="none" w:sz="0" w:space="0" w:color="auto"/>
        <w:left w:val="none" w:sz="0" w:space="0" w:color="auto"/>
        <w:bottom w:val="none" w:sz="0" w:space="0" w:color="auto"/>
        <w:right w:val="none" w:sz="0" w:space="0" w:color="auto"/>
      </w:divBdr>
    </w:div>
    <w:div w:id="1545601147">
      <w:bodyDiv w:val="1"/>
      <w:marLeft w:val="0"/>
      <w:marRight w:val="0"/>
      <w:marTop w:val="0"/>
      <w:marBottom w:val="0"/>
      <w:divBdr>
        <w:top w:val="none" w:sz="0" w:space="0" w:color="auto"/>
        <w:left w:val="none" w:sz="0" w:space="0" w:color="auto"/>
        <w:bottom w:val="none" w:sz="0" w:space="0" w:color="auto"/>
        <w:right w:val="none" w:sz="0" w:space="0" w:color="auto"/>
      </w:divBdr>
    </w:div>
    <w:div w:id="1589459206">
      <w:bodyDiv w:val="1"/>
      <w:marLeft w:val="0"/>
      <w:marRight w:val="0"/>
      <w:marTop w:val="0"/>
      <w:marBottom w:val="0"/>
      <w:divBdr>
        <w:top w:val="none" w:sz="0" w:space="0" w:color="auto"/>
        <w:left w:val="none" w:sz="0" w:space="0" w:color="auto"/>
        <w:bottom w:val="none" w:sz="0" w:space="0" w:color="auto"/>
        <w:right w:val="none" w:sz="0" w:space="0" w:color="auto"/>
      </w:divBdr>
    </w:div>
    <w:div w:id="1888444205">
      <w:bodyDiv w:val="1"/>
      <w:marLeft w:val="0"/>
      <w:marRight w:val="0"/>
      <w:marTop w:val="0"/>
      <w:marBottom w:val="0"/>
      <w:divBdr>
        <w:top w:val="none" w:sz="0" w:space="0" w:color="auto"/>
        <w:left w:val="none" w:sz="0" w:space="0" w:color="auto"/>
        <w:bottom w:val="none" w:sz="0" w:space="0" w:color="auto"/>
        <w:right w:val="none" w:sz="0" w:space="0" w:color="auto"/>
      </w:divBdr>
    </w:div>
    <w:div w:id="1932929255">
      <w:bodyDiv w:val="1"/>
      <w:marLeft w:val="0"/>
      <w:marRight w:val="0"/>
      <w:marTop w:val="0"/>
      <w:marBottom w:val="0"/>
      <w:divBdr>
        <w:top w:val="none" w:sz="0" w:space="0" w:color="auto"/>
        <w:left w:val="none" w:sz="0" w:space="0" w:color="auto"/>
        <w:bottom w:val="none" w:sz="0" w:space="0" w:color="auto"/>
        <w:right w:val="none" w:sz="0" w:space="0" w:color="auto"/>
      </w:divBdr>
    </w:div>
    <w:div w:id="2036811139">
      <w:bodyDiv w:val="1"/>
      <w:marLeft w:val="0"/>
      <w:marRight w:val="0"/>
      <w:marTop w:val="0"/>
      <w:marBottom w:val="0"/>
      <w:divBdr>
        <w:top w:val="none" w:sz="0" w:space="0" w:color="auto"/>
        <w:left w:val="none" w:sz="0" w:space="0" w:color="auto"/>
        <w:bottom w:val="none" w:sz="0" w:space="0" w:color="auto"/>
        <w:right w:val="none" w:sz="0" w:space="0" w:color="auto"/>
      </w:divBdr>
    </w:div>
    <w:div w:id="2038000424">
      <w:bodyDiv w:val="1"/>
      <w:marLeft w:val="0"/>
      <w:marRight w:val="0"/>
      <w:marTop w:val="0"/>
      <w:marBottom w:val="0"/>
      <w:divBdr>
        <w:top w:val="none" w:sz="0" w:space="0" w:color="auto"/>
        <w:left w:val="none" w:sz="0" w:space="0" w:color="auto"/>
        <w:bottom w:val="none" w:sz="0" w:space="0" w:color="auto"/>
        <w:right w:val="none" w:sz="0" w:space="0" w:color="auto"/>
      </w:divBdr>
    </w:div>
    <w:div w:id="21062679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8EC5B9-8F17-4F91-B3B4-0FB04B0A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5F12E4D1.dotm</Template>
  <TotalTime>6</TotalTime>
  <Pages>9</Pages>
  <Words>1287</Words>
  <Characters>5653</Characters>
  <Application>Microsoft Office Word</Application>
  <DocSecurity>0</DocSecurity>
  <Lines>235</Lines>
  <Paragraphs>106</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6834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Pampena</dc:creator>
  <cp:lastModifiedBy>Ella Serry</cp:lastModifiedBy>
  <cp:revision>8</cp:revision>
  <cp:lastPrinted>2016-08-15T02:47:00Z</cp:lastPrinted>
  <dcterms:created xsi:type="dcterms:W3CDTF">2016-08-19T04:06:00Z</dcterms:created>
  <dcterms:modified xsi:type="dcterms:W3CDTF">2016-08-19T04:21:00Z</dcterms:modified>
</cp:coreProperties>
</file>